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BAF5C" w14:textId="62FAE777" w:rsidR="00F60A0C" w:rsidRPr="00386EF3" w:rsidRDefault="00386EF3" w:rsidP="005A3DCA">
      <w:pPr>
        <w:jc w:val="center"/>
        <w:rPr>
          <w:b/>
          <w:lang w:val="es-ES_tradnl"/>
        </w:rPr>
      </w:pPr>
      <w:r w:rsidRPr="00386EF3">
        <w:rPr>
          <w:b/>
          <w:lang w:val="es-ES_tradnl"/>
        </w:rPr>
        <w:t xml:space="preserve">Epístolas de la Prisión: </w:t>
      </w:r>
      <w:r w:rsidR="005A3DCA">
        <w:rPr>
          <w:b/>
          <w:lang w:val="es-ES_tradnl"/>
        </w:rPr>
        <w:t>E</w:t>
      </w:r>
      <w:r w:rsidRPr="00386EF3">
        <w:rPr>
          <w:b/>
          <w:lang w:val="es-ES_tradnl"/>
        </w:rPr>
        <w:t xml:space="preserve">xamen </w:t>
      </w:r>
      <w:r w:rsidR="005A3DCA">
        <w:rPr>
          <w:b/>
          <w:lang w:val="es-ES_tradnl"/>
        </w:rPr>
        <w:t>F</w:t>
      </w:r>
      <w:r w:rsidRPr="00386EF3">
        <w:rPr>
          <w:b/>
          <w:lang w:val="es-ES_tradnl"/>
        </w:rPr>
        <w:t>inal</w:t>
      </w:r>
    </w:p>
    <w:p w14:paraId="39A32CBF" w14:textId="006A3DF6" w:rsidR="000515E3" w:rsidRDefault="00EA3E86">
      <w:pPr>
        <w:rPr>
          <w:lang w:val="es-ES_tradnl"/>
        </w:rPr>
      </w:pPr>
      <w:r>
        <w:rPr>
          <w:lang w:val="es-ES_tradnl"/>
        </w:rPr>
        <w:t xml:space="preserve">Nombre: </w:t>
      </w:r>
      <w:r>
        <w:rPr>
          <w:lang w:val="es-ES_tradn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0"/>
    </w:p>
    <w:p w14:paraId="56BD5E8B" w14:textId="0322F923" w:rsidR="00EA3E86" w:rsidRDefault="00EA3E86">
      <w:pPr>
        <w:rPr>
          <w:lang w:val="es-ES_tradnl"/>
        </w:rPr>
      </w:pPr>
      <w:r>
        <w:rPr>
          <w:lang w:val="es-ES_tradnl"/>
        </w:rPr>
        <w:t>NOTA</w:t>
      </w:r>
      <w:r w:rsidR="00260AE7">
        <w:rPr>
          <w:lang w:val="es-ES_tradnl"/>
        </w:rPr>
        <w:t xml:space="preserve"> (100 puntos posibles)</w:t>
      </w:r>
      <w:r>
        <w:rPr>
          <w:lang w:val="es-ES_tradnl"/>
        </w:rPr>
        <w:t xml:space="preserve">: </w:t>
      </w:r>
    </w:p>
    <w:p w14:paraId="4E8EA888" w14:textId="6BB6276A" w:rsidR="005A3DCA" w:rsidRDefault="00B524CA">
      <w:pPr>
        <w:rPr>
          <w:lang w:val="es-ES_tradnl"/>
        </w:rPr>
      </w:pPr>
      <w:r>
        <w:rPr>
          <w:lang w:val="es-ES_tradnl"/>
        </w:rPr>
        <w:t>**EP</w:t>
      </w:r>
      <w:r w:rsidR="00D40953">
        <w:rPr>
          <w:lang w:val="es-ES_tradnl"/>
        </w:rPr>
        <w:t xml:space="preserve"> </w:t>
      </w:r>
      <w:r>
        <w:rPr>
          <w:lang w:val="es-ES_tradnl"/>
        </w:rPr>
        <w:t>= Epístolas de la Prisión</w:t>
      </w:r>
    </w:p>
    <w:p w14:paraId="31AA8174" w14:textId="77777777" w:rsidR="00B524CA" w:rsidRDefault="00B524CA">
      <w:pPr>
        <w:rPr>
          <w:lang w:val="es-ES_tradnl"/>
        </w:rPr>
      </w:pPr>
    </w:p>
    <w:p w14:paraId="51E43D40" w14:textId="4ACEA8C3" w:rsidR="005A3DCA" w:rsidRDefault="00F60130">
      <w:pPr>
        <w:rPr>
          <w:b/>
          <w:lang w:val="es-ES_tradnl"/>
        </w:rPr>
      </w:pPr>
      <w:r>
        <w:rPr>
          <w:b/>
          <w:lang w:val="es-ES_tradnl"/>
        </w:rPr>
        <w:t>Sección 1: Pareo</w:t>
      </w:r>
      <w:r w:rsidR="00664E1F">
        <w:rPr>
          <w:b/>
          <w:lang w:val="es-ES_tradnl"/>
        </w:rPr>
        <w:t xml:space="preserve"> ¡OJO! Se puede usar las respuestas más que una vez</w:t>
      </w:r>
      <w:r w:rsidR="000D131B">
        <w:rPr>
          <w:b/>
          <w:lang w:val="es-ES_tradnl"/>
        </w:rPr>
        <w:t>,</w:t>
      </w:r>
      <w:r w:rsidR="00664E1F">
        <w:rPr>
          <w:b/>
          <w:lang w:val="es-ES_tradnl"/>
        </w:rPr>
        <w:t xml:space="preserve"> es posible tener más que una respuesta en la misma pregunta</w:t>
      </w:r>
      <w:r w:rsidR="000D131B">
        <w:rPr>
          <w:b/>
          <w:lang w:val="es-ES_tradnl"/>
        </w:rPr>
        <w:t xml:space="preserve"> y no se usa todas las respuestas</w:t>
      </w:r>
      <w:r w:rsidR="00664E1F">
        <w:rPr>
          <w:b/>
          <w:lang w:val="es-ES_tradnl"/>
        </w:rPr>
        <w:t>.</w:t>
      </w:r>
      <w:r w:rsidR="009572E8">
        <w:rPr>
          <w:b/>
          <w:lang w:val="es-ES_tradnl"/>
        </w:rPr>
        <w:t xml:space="preserve"> (2</w:t>
      </w:r>
      <w:r w:rsidR="00500DC3">
        <w:rPr>
          <w:b/>
          <w:lang w:val="es-ES_tradnl"/>
        </w:rPr>
        <w:t>8</w:t>
      </w:r>
      <w:r w:rsidR="009572E8">
        <w:rPr>
          <w:b/>
          <w:lang w:val="es-ES_tradnl"/>
        </w:rPr>
        <w:t xml:space="preserve"> puntos posibles; 2 puntos por cada respuesta correcta)</w:t>
      </w:r>
    </w:p>
    <w:p w14:paraId="6C0329EA" w14:textId="77777777" w:rsidR="00A60C3D" w:rsidRDefault="00A60C3D">
      <w:pPr>
        <w:rPr>
          <w:b/>
          <w:lang w:val="es-ES_tradnl"/>
        </w:rPr>
      </w:pPr>
    </w:p>
    <w:p w14:paraId="1B1B177D" w14:textId="77777777" w:rsidR="00A60C3D" w:rsidRDefault="00A60C3D">
      <w:pPr>
        <w:rPr>
          <w:b/>
          <w:lang w:val="es-ES_tradnl"/>
        </w:rPr>
        <w:sectPr w:rsidR="00A60C3D" w:rsidSect="001C7E8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AF9053B" w14:textId="7C450F15" w:rsidR="005A3DCA" w:rsidRPr="00D40953" w:rsidRDefault="00B372A4" w:rsidP="00D40953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lastRenderedPageBreak/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bookmarkStart w:id="2" w:name="_GoBack"/>
      <w:bookmarkEnd w:id="2"/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1"/>
      <w:r>
        <w:rPr>
          <w:lang w:val="es-ES_tradnl"/>
        </w:rPr>
        <w:t xml:space="preserve"> </w:t>
      </w:r>
      <w:r w:rsidR="005A3DCA" w:rsidRPr="00D40953">
        <w:rPr>
          <w:lang w:val="es-ES_tradnl"/>
        </w:rPr>
        <w:t>Autor(es) de Colosenses</w:t>
      </w:r>
    </w:p>
    <w:p w14:paraId="3F7A93A3" w14:textId="318E9B55" w:rsidR="005A3DCA" w:rsidRPr="00D40953" w:rsidRDefault="00B372A4" w:rsidP="00D40953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3"/>
      <w:r>
        <w:rPr>
          <w:lang w:val="es-ES_tradnl"/>
        </w:rPr>
        <w:t xml:space="preserve"> </w:t>
      </w:r>
      <w:r w:rsidR="005A3DCA" w:rsidRPr="00D40953">
        <w:rPr>
          <w:lang w:val="es-ES_tradnl"/>
        </w:rPr>
        <w:t>Fundador probable de la iglesia de Colosas</w:t>
      </w:r>
    </w:p>
    <w:p w14:paraId="63CB34B2" w14:textId="368E6104" w:rsidR="005A3DCA" w:rsidRPr="00D40953" w:rsidRDefault="00B372A4" w:rsidP="00D40953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4"/>
      <w:r>
        <w:rPr>
          <w:lang w:val="es-ES_tradnl"/>
        </w:rPr>
        <w:t xml:space="preserve"> </w:t>
      </w:r>
      <w:r w:rsidR="00664E1F" w:rsidRPr="00D40953">
        <w:rPr>
          <w:lang w:val="es-ES_tradnl"/>
        </w:rPr>
        <w:t>El a</w:t>
      </w:r>
      <w:r w:rsidR="005A3DCA" w:rsidRPr="00D40953">
        <w:rPr>
          <w:lang w:val="es-ES_tradnl"/>
        </w:rPr>
        <w:t>mo de un esclavo nombrado en las EP</w:t>
      </w:r>
    </w:p>
    <w:p w14:paraId="32940CCE" w14:textId="18B81E2E" w:rsidR="005A3DCA" w:rsidRPr="00D40953" w:rsidRDefault="00B372A4" w:rsidP="00D40953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5"/>
      <w:r>
        <w:rPr>
          <w:lang w:val="es-ES_tradnl"/>
        </w:rPr>
        <w:t xml:space="preserve"> </w:t>
      </w:r>
      <w:r w:rsidR="009572E8" w:rsidRPr="00D40953">
        <w:rPr>
          <w:lang w:val="es-ES_tradnl"/>
        </w:rPr>
        <w:t xml:space="preserve">Entre </w:t>
      </w:r>
      <w:r w:rsidR="009572E8">
        <w:rPr>
          <w:lang w:val="es-ES_tradnl"/>
        </w:rPr>
        <w:t>cuales</w:t>
      </w:r>
      <w:r w:rsidR="009572E8" w:rsidRPr="00D40953">
        <w:rPr>
          <w:lang w:val="es-ES_tradnl"/>
        </w:rPr>
        <w:t xml:space="preserve"> años se escribieron las EP</w:t>
      </w:r>
    </w:p>
    <w:p w14:paraId="0374DB59" w14:textId="16D9418C" w:rsidR="005A3DCA" w:rsidRPr="00D40953" w:rsidRDefault="00B372A4" w:rsidP="00D40953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6"/>
      <w:r>
        <w:rPr>
          <w:lang w:val="es-ES_tradnl"/>
        </w:rPr>
        <w:t xml:space="preserve"> </w:t>
      </w:r>
      <w:r w:rsidR="009572E8">
        <w:rPr>
          <w:lang w:val="es-ES_tradnl"/>
        </w:rPr>
        <w:t>La persona</w:t>
      </w:r>
      <w:r w:rsidR="00B524CA" w:rsidRPr="00D40953">
        <w:rPr>
          <w:lang w:val="es-ES_tradnl"/>
        </w:rPr>
        <w:t xml:space="preserve"> que llevó la carta a los </w:t>
      </w:r>
      <w:r w:rsidR="00EE19D2">
        <w:rPr>
          <w:lang w:val="es-ES_tradnl"/>
        </w:rPr>
        <w:t>Colo</w:t>
      </w:r>
      <w:r w:rsidR="00B524CA" w:rsidRPr="00D40953">
        <w:rPr>
          <w:lang w:val="es-ES_tradnl"/>
        </w:rPr>
        <w:t>se</w:t>
      </w:r>
      <w:r w:rsidR="00EE19D2">
        <w:rPr>
          <w:lang w:val="es-ES_tradnl"/>
        </w:rPr>
        <w:t>n</w:t>
      </w:r>
      <w:r w:rsidR="00B524CA" w:rsidRPr="00D40953">
        <w:rPr>
          <w:lang w:val="es-ES_tradnl"/>
        </w:rPr>
        <w:t>s</w:t>
      </w:r>
      <w:r w:rsidR="00EE19D2">
        <w:rPr>
          <w:lang w:val="es-ES_tradnl"/>
        </w:rPr>
        <w:t>es</w:t>
      </w:r>
    </w:p>
    <w:p w14:paraId="3526B0EA" w14:textId="7F829801" w:rsidR="00B524CA" w:rsidRPr="00D40953" w:rsidRDefault="00B372A4" w:rsidP="00D40953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7"/>
      <w:r w:rsidR="00B524CA" w:rsidRPr="00D40953">
        <w:rPr>
          <w:lang w:val="es-ES_tradnl"/>
        </w:rPr>
        <w:t>Casi se murió para llevar bienes a Pablo</w:t>
      </w:r>
    </w:p>
    <w:p w14:paraId="19367173" w14:textId="77777777" w:rsidR="00500DC3" w:rsidRDefault="00B372A4" w:rsidP="00D40953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8"/>
      <w:r>
        <w:rPr>
          <w:lang w:val="es-ES_tradnl"/>
        </w:rPr>
        <w:t xml:space="preserve"> </w:t>
      </w:r>
      <w:r w:rsidR="009572E8" w:rsidRPr="00D40953">
        <w:rPr>
          <w:lang w:val="es-ES_tradnl"/>
        </w:rPr>
        <w:t>Su nombre significa “útil”</w:t>
      </w:r>
    </w:p>
    <w:p w14:paraId="12607B3E" w14:textId="746E6E2C" w:rsidR="00B524CA" w:rsidRPr="00D40953" w:rsidRDefault="00500DC3" w:rsidP="00D40953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9" w:name="Text68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9"/>
      <w:r w:rsidR="00DE5EEB">
        <w:rPr>
          <w:lang w:val="es-ES_tradnl"/>
        </w:rPr>
        <w:t xml:space="preserve"> La</w:t>
      </w:r>
      <w:r>
        <w:rPr>
          <w:lang w:val="es-ES_tradnl"/>
        </w:rPr>
        <w:t xml:space="preserve"> carta favorita</w:t>
      </w:r>
      <w:r w:rsidR="00DE5EEB">
        <w:rPr>
          <w:lang w:val="es-ES_tradnl"/>
        </w:rPr>
        <w:t xml:space="preserve"> </w:t>
      </w:r>
      <w:r w:rsidR="003621B1">
        <w:rPr>
          <w:lang w:val="es-ES_tradnl"/>
        </w:rPr>
        <w:t>tuya</w:t>
      </w:r>
      <w:r>
        <w:rPr>
          <w:lang w:val="es-ES_tradnl"/>
        </w:rPr>
        <w:t xml:space="preserve"> de las EP?</w:t>
      </w:r>
      <w:r w:rsidR="00A60C3D" w:rsidRPr="00D40953">
        <w:rPr>
          <w:lang w:val="es-ES_tradnl"/>
        </w:rPr>
        <w:t xml:space="preserve"> </w:t>
      </w:r>
      <w:r w:rsidR="00DE5EEB" w:rsidRPr="00DE5EEB">
        <w:rPr>
          <w:lang w:val="es-ES_tradnl"/>
        </w:rPr>
        <w:sym w:font="Wingdings" w:char="F04A"/>
      </w:r>
    </w:p>
    <w:p w14:paraId="314375BF" w14:textId="6C23EFE1" w:rsidR="00B524CA" w:rsidRPr="00D40953" w:rsidRDefault="00B372A4" w:rsidP="00D40953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10"/>
      <w:r>
        <w:rPr>
          <w:lang w:val="es-ES_tradnl"/>
        </w:rPr>
        <w:t xml:space="preserve"> </w:t>
      </w:r>
      <w:r w:rsidR="00B524CA" w:rsidRPr="00D40953">
        <w:rPr>
          <w:lang w:val="es-ES_tradnl"/>
        </w:rPr>
        <w:t>De donde se escribieron las EP</w:t>
      </w:r>
    </w:p>
    <w:p w14:paraId="70CBA644" w14:textId="30A07DD6" w:rsidR="005A3DCA" w:rsidRPr="00D40953" w:rsidRDefault="00B372A4" w:rsidP="00D40953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11"/>
      <w:r>
        <w:rPr>
          <w:lang w:val="es-ES_tradnl"/>
        </w:rPr>
        <w:t xml:space="preserve"> </w:t>
      </w:r>
      <w:r w:rsidR="00B524CA" w:rsidRPr="00D40953">
        <w:rPr>
          <w:lang w:val="es-ES_tradnl"/>
        </w:rPr>
        <w:t>Las damas en desacuerdo en Filipos</w:t>
      </w:r>
    </w:p>
    <w:p w14:paraId="4E3BB567" w14:textId="03ADD5D7" w:rsidR="00B524CA" w:rsidRPr="00D40953" w:rsidRDefault="00B372A4" w:rsidP="00D40953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" w:name="Text44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12"/>
      <w:r>
        <w:rPr>
          <w:lang w:val="es-ES_tradnl"/>
        </w:rPr>
        <w:t xml:space="preserve"> </w:t>
      </w:r>
      <w:r w:rsidR="00B524CA" w:rsidRPr="00D40953">
        <w:rPr>
          <w:lang w:val="es-ES_tradnl"/>
        </w:rPr>
        <w:t>La primera persona para convertirse en Europa</w:t>
      </w:r>
    </w:p>
    <w:p w14:paraId="22FEBE4E" w14:textId="34B94A7B" w:rsidR="00B524CA" w:rsidRPr="00D40953" w:rsidRDefault="00F04C6E" w:rsidP="00D40953">
      <w:pPr>
        <w:pStyle w:val="ListParagraph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3" w:name="Text45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13"/>
      <w:r>
        <w:rPr>
          <w:lang w:val="es-ES_tradnl"/>
        </w:rPr>
        <w:t xml:space="preserve"> </w:t>
      </w:r>
      <w:r w:rsidR="0086630F" w:rsidRPr="00D40953">
        <w:rPr>
          <w:lang w:val="es-ES_tradnl"/>
        </w:rPr>
        <w:t>A quién se refiere Pablo cuando dijo “a ningún tengo el mismo ánimo”</w:t>
      </w:r>
    </w:p>
    <w:p w14:paraId="6D55609A" w14:textId="77777777" w:rsidR="0086630F" w:rsidRDefault="0086630F">
      <w:pPr>
        <w:rPr>
          <w:lang w:val="es-ES_tradnl"/>
        </w:rPr>
      </w:pPr>
    </w:p>
    <w:p w14:paraId="175C6907" w14:textId="0D382CF6" w:rsidR="00EC26FB" w:rsidRDefault="00A60C3D" w:rsidP="00A60C3D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br w:type="column"/>
      </w:r>
      <w:r w:rsidR="00EC26FB">
        <w:rPr>
          <w:lang w:val="es-ES_tradnl"/>
        </w:rPr>
        <w:lastRenderedPageBreak/>
        <w:t>Tíquico</w:t>
      </w:r>
    </w:p>
    <w:p w14:paraId="09FF2EBB" w14:textId="4F35F6DA" w:rsidR="00664E1F" w:rsidRPr="00A60C3D" w:rsidRDefault="00664E1F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El carcelero</w:t>
      </w:r>
    </w:p>
    <w:p w14:paraId="188FB051" w14:textId="54E1EDBD" w:rsidR="005A3DCA" w:rsidRPr="00A60C3D" w:rsidRDefault="005A3DCA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Pablo</w:t>
      </w:r>
    </w:p>
    <w:p w14:paraId="3D599DF1" w14:textId="1986B35D" w:rsidR="00664E1F" w:rsidRPr="00A60C3D" w:rsidRDefault="00664E1F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Apolo</w:t>
      </w:r>
    </w:p>
    <w:p w14:paraId="5B6BE2A0" w14:textId="7A6A4EC9" w:rsidR="005A3DCA" w:rsidRPr="00A60C3D" w:rsidRDefault="005A3DCA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Timoteo</w:t>
      </w:r>
    </w:p>
    <w:p w14:paraId="4F265774" w14:textId="15FB399A" w:rsidR="000D131B" w:rsidRDefault="000D131B" w:rsidP="00A60C3D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Onésimo</w:t>
      </w:r>
    </w:p>
    <w:p w14:paraId="0001112A" w14:textId="43FC388C" w:rsidR="00664E1F" w:rsidRPr="00A60C3D" w:rsidRDefault="00664E1F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Clemente</w:t>
      </w:r>
    </w:p>
    <w:p w14:paraId="2E7DA35F" w14:textId="5670DB8A" w:rsidR="00664E1F" w:rsidRPr="00A60C3D" w:rsidRDefault="00664E1F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Lidia</w:t>
      </w:r>
    </w:p>
    <w:p w14:paraId="57C5AC67" w14:textId="3CA81B6A" w:rsidR="005A3DCA" w:rsidRPr="00A60C3D" w:rsidRDefault="005A3DCA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Epafras</w:t>
      </w:r>
    </w:p>
    <w:p w14:paraId="320CEBC9" w14:textId="044BEF76" w:rsidR="00664E1F" w:rsidRPr="00A60C3D" w:rsidRDefault="00664E1F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Lucas</w:t>
      </w:r>
    </w:p>
    <w:p w14:paraId="34BE5191" w14:textId="702E35CA" w:rsidR="00664E1F" w:rsidRPr="00A60C3D" w:rsidRDefault="00664E1F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Dimas</w:t>
      </w:r>
    </w:p>
    <w:p w14:paraId="3E1226DB" w14:textId="2A9F090E" w:rsidR="00664E1F" w:rsidRPr="00A60C3D" w:rsidRDefault="005A3DCA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Epafrodito</w:t>
      </w:r>
    </w:p>
    <w:p w14:paraId="2D2FE8F8" w14:textId="11E95550" w:rsidR="005A3DCA" w:rsidRPr="00A60C3D" w:rsidRDefault="005A3DCA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Evodia</w:t>
      </w:r>
    </w:p>
    <w:p w14:paraId="596978A6" w14:textId="3E465105" w:rsidR="00664E1F" w:rsidRPr="00A60C3D" w:rsidRDefault="00664E1F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Apia</w:t>
      </w:r>
    </w:p>
    <w:p w14:paraId="1DB06D9D" w14:textId="1469E3EC" w:rsidR="00664E1F" w:rsidRPr="00A60C3D" w:rsidRDefault="00664E1F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Arquipo</w:t>
      </w:r>
    </w:p>
    <w:p w14:paraId="6D5597E8" w14:textId="330E05CA" w:rsidR="003550D8" w:rsidRDefault="003550D8" w:rsidP="00A60C3D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Filemón</w:t>
      </w:r>
      <w:r w:rsidR="00500DC3">
        <w:rPr>
          <w:lang w:val="es-ES_tradnl"/>
        </w:rPr>
        <w:t xml:space="preserve"> (Persona)</w:t>
      </w:r>
    </w:p>
    <w:p w14:paraId="25709A4E" w14:textId="5C860C63" w:rsidR="00B524CA" w:rsidRPr="00A60C3D" w:rsidRDefault="00B524CA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Síntique</w:t>
      </w:r>
    </w:p>
    <w:p w14:paraId="00956DA3" w14:textId="1910B0FC" w:rsidR="00B524CA" w:rsidRPr="00A60C3D" w:rsidRDefault="00664E1F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40-42 d.C.</w:t>
      </w:r>
    </w:p>
    <w:p w14:paraId="4DD69294" w14:textId="56702DF1" w:rsidR="00664E1F" w:rsidRPr="00A60C3D" w:rsidRDefault="00664E1F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50-52 d.C.</w:t>
      </w:r>
    </w:p>
    <w:p w14:paraId="1D21FBDB" w14:textId="05B5FD28" w:rsidR="00664E1F" w:rsidRPr="00A60C3D" w:rsidRDefault="00664E1F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60-62 d.C.</w:t>
      </w:r>
    </w:p>
    <w:p w14:paraId="789A4032" w14:textId="503B810E" w:rsidR="00664E1F" w:rsidRPr="00A60C3D" w:rsidRDefault="00664E1F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70-72 d.C.</w:t>
      </w:r>
    </w:p>
    <w:p w14:paraId="4C763209" w14:textId="555133D1" w:rsidR="00B524CA" w:rsidRPr="00A60C3D" w:rsidRDefault="00664E1F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Roma</w:t>
      </w:r>
    </w:p>
    <w:p w14:paraId="15D2DC11" w14:textId="3304D642" w:rsidR="00664E1F" w:rsidRPr="00A60C3D" w:rsidRDefault="00664E1F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Jerusalén</w:t>
      </w:r>
    </w:p>
    <w:p w14:paraId="2100B3F7" w14:textId="1DD0CC64" w:rsidR="00664E1F" w:rsidRPr="00A60C3D" w:rsidRDefault="00664E1F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Colosas</w:t>
      </w:r>
    </w:p>
    <w:p w14:paraId="5B9C7F69" w14:textId="5888F86A" w:rsidR="00664E1F" w:rsidRPr="00A60C3D" w:rsidRDefault="00664E1F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Atenas</w:t>
      </w:r>
    </w:p>
    <w:p w14:paraId="6E3DEBB9" w14:textId="64629D00" w:rsidR="00664E1F" w:rsidRDefault="00664E1F" w:rsidP="00A60C3D">
      <w:pPr>
        <w:pStyle w:val="ListParagraph"/>
        <w:numPr>
          <w:ilvl w:val="0"/>
          <w:numId w:val="7"/>
        </w:numPr>
        <w:rPr>
          <w:lang w:val="es-ES_tradnl"/>
        </w:rPr>
      </w:pPr>
      <w:r w:rsidRPr="00A60C3D">
        <w:rPr>
          <w:lang w:val="es-ES_tradnl"/>
        </w:rPr>
        <w:t>Hierapolis</w:t>
      </w:r>
    </w:p>
    <w:p w14:paraId="3C21F58D" w14:textId="01FB8686" w:rsidR="00500DC3" w:rsidRDefault="00500DC3" w:rsidP="00A60C3D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Efesios (Libro)</w:t>
      </w:r>
    </w:p>
    <w:p w14:paraId="7DD60593" w14:textId="29647868" w:rsidR="00500DC3" w:rsidRDefault="00500DC3" w:rsidP="00A60C3D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Filipenses (Libro)</w:t>
      </w:r>
    </w:p>
    <w:p w14:paraId="32CDCDA0" w14:textId="0E6BEA54" w:rsidR="00500DC3" w:rsidRDefault="00500DC3" w:rsidP="00A60C3D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Colosenses (Libro)</w:t>
      </w:r>
    </w:p>
    <w:p w14:paraId="3682C984" w14:textId="3C00EAFA" w:rsidR="00500DC3" w:rsidRPr="00A60C3D" w:rsidRDefault="00500DC3" w:rsidP="00A60C3D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Filemón (Libro)</w:t>
      </w:r>
    </w:p>
    <w:p w14:paraId="13670189" w14:textId="77777777" w:rsidR="00A60C3D" w:rsidRDefault="00A60C3D">
      <w:pPr>
        <w:rPr>
          <w:lang w:val="es-ES_tradnl"/>
        </w:rPr>
        <w:sectPr w:rsidR="00A60C3D" w:rsidSect="00A60C3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9AEDD0B" w14:textId="7960D8B8" w:rsidR="00664E1F" w:rsidRDefault="00664E1F">
      <w:pPr>
        <w:rPr>
          <w:lang w:val="es-ES_tradnl"/>
        </w:rPr>
      </w:pPr>
    </w:p>
    <w:p w14:paraId="69E98D2E" w14:textId="77777777" w:rsidR="00A60C3D" w:rsidRDefault="00A60C3D">
      <w:pPr>
        <w:rPr>
          <w:b/>
          <w:lang w:val="es-ES_tradnl"/>
        </w:rPr>
      </w:pPr>
    </w:p>
    <w:p w14:paraId="63987466" w14:textId="77777777" w:rsidR="006A7D78" w:rsidRDefault="006A7D78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14:paraId="3C41B158" w14:textId="5F72C7F8" w:rsidR="00A60C3D" w:rsidRPr="00D40953" w:rsidRDefault="00A60C3D">
      <w:pPr>
        <w:rPr>
          <w:b/>
          <w:lang w:val="es-ES_tradnl"/>
        </w:rPr>
      </w:pPr>
      <w:r w:rsidRPr="00A60C3D">
        <w:rPr>
          <w:b/>
          <w:lang w:val="es-ES_tradnl"/>
        </w:rPr>
        <w:lastRenderedPageBreak/>
        <w:t>Sección 2:</w:t>
      </w:r>
      <w:r w:rsidR="006A7D78">
        <w:rPr>
          <w:b/>
          <w:lang w:val="es-ES_tradnl"/>
        </w:rPr>
        <w:t xml:space="preserve"> Preguntas de opción múltiple (¡OJO! unas preguntas requieren más que una sola respuesta)</w:t>
      </w:r>
      <w:r w:rsidR="009572E8">
        <w:rPr>
          <w:b/>
          <w:lang w:val="es-ES_tradnl"/>
        </w:rPr>
        <w:t>; (24 puntos posibles; 2 puntos por cada respuesta correcta)</w:t>
      </w:r>
    </w:p>
    <w:p w14:paraId="6E4A8A4A" w14:textId="77777777" w:rsidR="005A3DCA" w:rsidRDefault="005A3DCA">
      <w:pPr>
        <w:rPr>
          <w:lang w:val="es-ES_tradnl"/>
        </w:rPr>
      </w:pPr>
    </w:p>
    <w:p w14:paraId="5573DC55" w14:textId="1FEFAF09" w:rsidR="005A3DCA" w:rsidRDefault="00E3379B">
      <w:pPr>
        <w:rPr>
          <w:lang w:val="es-ES_tradnl"/>
        </w:rPr>
      </w:pPr>
      <w:r>
        <w:rPr>
          <w:lang w:val="es-ES_tradn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4" w:name="Text46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14"/>
      <w:r>
        <w:rPr>
          <w:lang w:val="es-ES_tradnl"/>
        </w:rPr>
        <w:t xml:space="preserve"> </w:t>
      </w:r>
      <w:r w:rsidR="00453E10">
        <w:rPr>
          <w:lang w:val="es-ES_tradnl"/>
        </w:rPr>
        <w:t xml:space="preserve">12) </w:t>
      </w:r>
      <w:r w:rsidR="00B62C8D">
        <w:rPr>
          <w:lang w:val="es-ES_tradnl"/>
        </w:rPr>
        <w:t xml:space="preserve">¿De acuerdo con muchos estudiosos, cuáles pasajes son considerados “himnos”? </w:t>
      </w:r>
      <w:r w:rsidR="00CC1D90">
        <w:rPr>
          <w:lang w:val="es-ES_tradnl"/>
        </w:rPr>
        <w:t xml:space="preserve"> </w:t>
      </w:r>
    </w:p>
    <w:p w14:paraId="2189067A" w14:textId="77777777" w:rsidR="000B7DA5" w:rsidRPr="00CC1D90" w:rsidRDefault="000B7DA5" w:rsidP="000B7DA5">
      <w:pPr>
        <w:numPr>
          <w:ilvl w:val="0"/>
          <w:numId w:val="8"/>
        </w:numPr>
        <w:spacing w:after="200" w:line="276" w:lineRule="auto"/>
        <w:contextualSpacing/>
        <w:rPr>
          <w:lang w:val="es-ES_tradnl"/>
        </w:rPr>
      </w:pPr>
      <w:r w:rsidRPr="00CC1D90">
        <w:rPr>
          <w:lang w:val="es-ES_tradnl"/>
        </w:rPr>
        <w:t>Ef 6:10-18</w:t>
      </w:r>
    </w:p>
    <w:p w14:paraId="20CA2B4C" w14:textId="77777777" w:rsidR="000B7DA5" w:rsidRPr="00CC1D90" w:rsidRDefault="000B7DA5" w:rsidP="000B7DA5">
      <w:pPr>
        <w:numPr>
          <w:ilvl w:val="0"/>
          <w:numId w:val="8"/>
        </w:numPr>
        <w:spacing w:after="200" w:line="276" w:lineRule="auto"/>
        <w:contextualSpacing/>
        <w:rPr>
          <w:lang w:val="es-ES_tradnl"/>
        </w:rPr>
      </w:pPr>
      <w:r w:rsidRPr="00CC1D90">
        <w:rPr>
          <w:lang w:val="es-ES_tradnl"/>
        </w:rPr>
        <w:t>Ef 1:3-15</w:t>
      </w:r>
    </w:p>
    <w:p w14:paraId="06EBC633" w14:textId="77777777" w:rsidR="000B7DA5" w:rsidRPr="00CC1D90" w:rsidRDefault="000B7DA5" w:rsidP="000B7DA5">
      <w:pPr>
        <w:numPr>
          <w:ilvl w:val="0"/>
          <w:numId w:val="8"/>
        </w:numPr>
        <w:spacing w:after="200" w:line="276" w:lineRule="auto"/>
        <w:contextualSpacing/>
        <w:rPr>
          <w:lang w:val="es-ES_tradnl"/>
        </w:rPr>
      </w:pPr>
      <w:r w:rsidRPr="00CC1D90">
        <w:rPr>
          <w:lang w:val="es-ES_tradnl"/>
        </w:rPr>
        <w:t>Fil 2:5-11</w:t>
      </w:r>
    </w:p>
    <w:p w14:paraId="1E1F3FDD" w14:textId="77777777" w:rsidR="000B7DA5" w:rsidRPr="00CC1D90" w:rsidRDefault="000B7DA5" w:rsidP="000B7DA5">
      <w:pPr>
        <w:numPr>
          <w:ilvl w:val="0"/>
          <w:numId w:val="8"/>
        </w:numPr>
        <w:spacing w:after="200" w:line="276" w:lineRule="auto"/>
        <w:contextualSpacing/>
        <w:rPr>
          <w:lang w:val="es-ES_tradnl"/>
        </w:rPr>
      </w:pPr>
      <w:r w:rsidRPr="00CC1D90">
        <w:rPr>
          <w:lang w:val="es-ES_tradnl"/>
        </w:rPr>
        <w:t>Col 1:15-20</w:t>
      </w:r>
    </w:p>
    <w:p w14:paraId="2FE1B0A4" w14:textId="77777777" w:rsidR="000B7DA5" w:rsidRDefault="000B7DA5" w:rsidP="000B7DA5">
      <w:pPr>
        <w:numPr>
          <w:ilvl w:val="0"/>
          <w:numId w:val="8"/>
        </w:numPr>
        <w:spacing w:after="200" w:line="276" w:lineRule="auto"/>
        <w:contextualSpacing/>
        <w:rPr>
          <w:lang w:val="es-ES_tradnl"/>
        </w:rPr>
      </w:pPr>
      <w:r w:rsidRPr="00CC1D90">
        <w:rPr>
          <w:lang w:val="es-ES_tradnl"/>
        </w:rPr>
        <w:t>Filemón 3-8</w:t>
      </w:r>
    </w:p>
    <w:p w14:paraId="004255A1" w14:textId="77777777" w:rsidR="000B7DA5" w:rsidRPr="00790F95" w:rsidRDefault="000B7DA5" w:rsidP="000B7DA5">
      <w:pPr>
        <w:spacing w:after="200" w:line="276" w:lineRule="auto"/>
        <w:ind w:left="720"/>
        <w:contextualSpacing/>
        <w:rPr>
          <w:lang w:val="es-ES_tradnl"/>
        </w:rPr>
      </w:pPr>
    </w:p>
    <w:p w14:paraId="6A23BCAC" w14:textId="7A04EA2A" w:rsidR="001C1217" w:rsidRPr="001C1217" w:rsidRDefault="00E3379B" w:rsidP="001C1217">
      <w:pPr>
        <w:rPr>
          <w:lang w:val="es-ES_tradnl"/>
        </w:rPr>
      </w:pPr>
      <w:r>
        <w:rPr>
          <w:lang w:val="es-ES_tradn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5" w:name="Text47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15"/>
      <w:r>
        <w:rPr>
          <w:lang w:val="es-ES_tradnl"/>
        </w:rPr>
        <w:t xml:space="preserve"> </w:t>
      </w:r>
      <w:r w:rsidR="00453E10">
        <w:rPr>
          <w:lang w:val="es-ES_tradnl"/>
        </w:rPr>
        <w:t xml:space="preserve">13) </w:t>
      </w:r>
      <w:r w:rsidR="001C1217" w:rsidRPr="001C1217">
        <w:rPr>
          <w:lang w:val="es-ES_tradnl"/>
        </w:rPr>
        <w:t xml:space="preserve">¿Cuál es </w:t>
      </w:r>
      <w:r w:rsidR="002F1D83">
        <w:rPr>
          <w:lang w:val="es-ES_tradnl"/>
        </w:rPr>
        <w:t xml:space="preserve">el </w:t>
      </w:r>
      <w:r w:rsidR="001C1217" w:rsidRPr="001C1217">
        <w:rPr>
          <w:lang w:val="es-ES_tradnl"/>
        </w:rPr>
        <w:t>papel del Espíritu de acuerdo con Efesios 1:13-14?</w:t>
      </w:r>
    </w:p>
    <w:p w14:paraId="20A19330" w14:textId="39D41D7A" w:rsidR="00CC1D90" w:rsidRPr="00F760F1" w:rsidRDefault="001C1217" w:rsidP="00F760F1">
      <w:pPr>
        <w:pStyle w:val="ListParagraph"/>
        <w:numPr>
          <w:ilvl w:val="0"/>
          <w:numId w:val="9"/>
        </w:numPr>
        <w:rPr>
          <w:lang w:val="es-ES_tradnl"/>
        </w:rPr>
      </w:pPr>
      <w:r w:rsidRPr="00F760F1">
        <w:rPr>
          <w:lang w:val="es-ES_tradnl"/>
        </w:rPr>
        <w:t>Profetizar</w:t>
      </w:r>
    </w:p>
    <w:p w14:paraId="345B9E49" w14:textId="77ED7197" w:rsidR="001C1217" w:rsidRPr="00F760F1" w:rsidRDefault="001C1217" w:rsidP="00F760F1">
      <w:pPr>
        <w:pStyle w:val="ListParagraph"/>
        <w:numPr>
          <w:ilvl w:val="0"/>
          <w:numId w:val="9"/>
        </w:numPr>
        <w:rPr>
          <w:lang w:val="es-ES_tradnl"/>
        </w:rPr>
      </w:pPr>
      <w:r w:rsidRPr="00F760F1">
        <w:rPr>
          <w:lang w:val="es-ES_tradnl"/>
        </w:rPr>
        <w:t>Capacitar líderes para la iglesia</w:t>
      </w:r>
    </w:p>
    <w:p w14:paraId="29CF1A4D" w14:textId="02E7280C" w:rsidR="001C1217" w:rsidRPr="00F760F1" w:rsidRDefault="001C1217" w:rsidP="00F760F1">
      <w:pPr>
        <w:pStyle w:val="ListParagraph"/>
        <w:numPr>
          <w:ilvl w:val="0"/>
          <w:numId w:val="9"/>
        </w:numPr>
        <w:rPr>
          <w:lang w:val="es-ES_tradnl"/>
        </w:rPr>
      </w:pPr>
      <w:r w:rsidRPr="00F760F1">
        <w:rPr>
          <w:lang w:val="es-ES_tradnl"/>
        </w:rPr>
        <w:t>Sellar a los salvos y servir como las arras de la herencia</w:t>
      </w:r>
    </w:p>
    <w:p w14:paraId="70075829" w14:textId="7DBD3A64" w:rsidR="001C1217" w:rsidRPr="00F760F1" w:rsidRDefault="00F760F1" w:rsidP="00F760F1">
      <w:pPr>
        <w:pStyle w:val="ListParagraph"/>
        <w:numPr>
          <w:ilvl w:val="0"/>
          <w:numId w:val="9"/>
        </w:numPr>
        <w:rPr>
          <w:lang w:val="es-ES_tradnl"/>
        </w:rPr>
      </w:pPr>
      <w:r w:rsidRPr="00F760F1">
        <w:rPr>
          <w:lang w:val="es-ES_tradnl"/>
        </w:rPr>
        <w:t>Producir en los creyentes fruto como amor, paciencia y el gozo</w:t>
      </w:r>
    </w:p>
    <w:p w14:paraId="4C95CF9E" w14:textId="619E3657" w:rsidR="007C2143" w:rsidRPr="00790F95" w:rsidRDefault="00F760F1" w:rsidP="007C2143">
      <w:pPr>
        <w:pStyle w:val="ListParagraph"/>
        <w:numPr>
          <w:ilvl w:val="0"/>
          <w:numId w:val="9"/>
        </w:numPr>
        <w:rPr>
          <w:lang w:val="es-ES_tradnl"/>
        </w:rPr>
      </w:pPr>
      <w:r w:rsidRPr="00F760F1">
        <w:rPr>
          <w:lang w:val="es-ES_tradnl"/>
        </w:rPr>
        <w:t>Interceder en las oraciones de los santos</w:t>
      </w:r>
    </w:p>
    <w:p w14:paraId="4E1FB416" w14:textId="66A8EB78" w:rsidR="005B3EE7" w:rsidRPr="005B3EE7" w:rsidRDefault="00E3379B" w:rsidP="005B3EE7">
      <w:pPr>
        <w:rPr>
          <w:lang w:val="es-ES_tradnl"/>
        </w:rPr>
      </w:pPr>
      <w:r>
        <w:rPr>
          <w:lang w:val="es-ES_tradn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16"/>
      <w:r>
        <w:rPr>
          <w:lang w:val="es-ES_tradnl"/>
        </w:rPr>
        <w:t xml:space="preserve"> </w:t>
      </w:r>
      <w:r w:rsidR="00453E10">
        <w:rPr>
          <w:lang w:val="es-ES_tradnl"/>
        </w:rPr>
        <w:t xml:space="preserve">14) </w:t>
      </w:r>
      <w:r w:rsidR="005B3EE7" w:rsidRPr="005B3EE7">
        <w:rPr>
          <w:lang w:val="es-ES_tradnl"/>
        </w:rPr>
        <w:t xml:space="preserve">¿Cuáles son </w:t>
      </w:r>
      <w:r w:rsidR="009572E8">
        <w:rPr>
          <w:lang w:val="es-ES_tradnl"/>
        </w:rPr>
        <w:t xml:space="preserve">las </w:t>
      </w:r>
      <w:r w:rsidR="005B3EE7" w:rsidRPr="005B3EE7">
        <w:rPr>
          <w:lang w:val="es-ES_tradnl"/>
        </w:rPr>
        <w:t>partes individuales de la armadura de Dios</w:t>
      </w:r>
      <w:r w:rsidR="005F6BD9">
        <w:rPr>
          <w:lang w:val="es-ES_tradnl"/>
        </w:rPr>
        <w:t xml:space="preserve"> de Efesios 6</w:t>
      </w:r>
      <w:r w:rsidR="005B3EE7" w:rsidRPr="005B3EE7">
        <w:rPr>
          <w:lang w:val="es-ES_tradnl"/>
        </w:rPr>
        <w:t>?</w:t>
      </w:r>
    </w:p>
    <w:p w14:paraId="72D68B61" w14:textId="29983782" w:rsidR="006A7D78" w:rsidRPr="00790F95" w:rsidRDefault="006A7D78" w:rsidP="00790F95">
      <w:pPr>
        <w:pStyle w:val="ListParagraph"/>
        <w:numPr>
          <w:ilvl w:val="0"/>
          <w:numId w:val="12"/>
        </w:numPr>
        <w:rPr>
          <w:lang w:val="es-ES_tradnl"/>
        </w:rPr>
      </w:pPr>
      <w:r w:rsidRPr="00790F95">
        <w:rPr>
          <w:lang w:val="es-ES_tradnl"/>
        </w:rPr>
        <w:t xml:space="preserve">Las pantuflas de </w:t>
      </w:r>
      <w:r w:rsidR="009572E8">
        <w:rPr>
          <w:lang w:val="es-ES_tradnl"/>
        </w:rPr>
        <w:t xml:space="preserve">poder </w:t>
      </w:r>
    </w:p>
    <w:p w14:paraId="592A7D8F" w14:textId="4BA6C9E8" w:rsidR="005B3EE7" w:rsidRPr="00790F95" w:rsidRDefault="006A7D78" w:rsidP="00790F95">
      <w:pPr>
        <w:pStyle w:val="ListParagraph"/>
        <w:numPr>
          <w:ilvl w:val="0"/>
          <w:numId w:val="12"/>
        </w:numPr>
        <w:rPr>
          <w:lang w:val="es-ES_tradnl"/>
        </w:rPr>
      </w:pPr>
      <w:r w:rsidRPr="00790F95">
        <w:rPr>
          <w:lang w:val="es-ES_tradnl"/>
        </w:rPr>
        <w:t>El yelmo de la salvación</w:t>
      </w:r>
    </w:p>
    <w:p w14:paraId="4D8A06BC" w14:textId="547E53CC" w:rsidR="006A7D78" w:rsidRPr="00790F95" w:rsidRDefault="006A7D78" w:rsidP="00790F95">
      <w:pPr>
        <w:pStyle w:val="ListParagraph"/>
        <w:numPr>
          <w:ilvl w:val="0"/>
          <w:numId w:val="12"/>
        </w:numPr>
        <w:rPr>
          <w:lang w:val="es-ES_tradnl"/>
        </w:rPr>
      </w:pPr>
      <w:r w:rsidRPr="00790F95">
        <w:rPr>
          <w:lang w:val="es-ES_tradnl"/>
        </w:rPr>
        <w:t>La coraza de la fe</w:t>
      </w:r>
    </w:p>
    <w:p w14:paraId="530739F8" w14:textId="0A44E3CB" w:rsidR="006A7D78" w:rsidRPr="00790F95" w:rsidRDefault="006A7D78" w:rsidP="00790F95">
      <w:pPr>
        <w:pStyle w:val="ListParagraph"/>
        <w:numPr>
          <w:ilvl w:val="0"/>
          <w:numId w:val="12"/>
        </w:numPr>
        <w:rPr>
          <w:lang w:val="es-ES_tradnl"/>
        </w:rPr>
      </w:pPr>
      <w:r w:rsidRPr="00790F95">
        <w:rPr>
          <w:lang w:val="es-ES_tradnl"/>
        </w:rPr>
        <w:t>La espada del espíritu</w:t>
      </w:r>
    </w:p>
    <w:p w14:paraId="75349055" w14:textId="31F15240" w:rsidR="00A72C32" w:rsidRDefault="006A7D78" w:rsidP="00A72C32">
      <w:pPr>
        <w:pStyle w:val="ListParagraph"/>
        <w:numPr>
          <w:ilvl w:val="0"/>
          <w:numId w:val="12"/>
        </w:numPr>
        <w:rPr>
          <w:lang w:val="es-ES_tradnl"/>
        </w:rPr>
      </w:pPr>
      <w:r w:rsidRPr="00790F95">
        <w:rPr>
          <w:lang w:val="es-ES_tradnl"/>
        </w:rPr>
        <w:t>El escudo de la fe</w:t>
      </w:r>
    </w:p>
    <w:p w14:paraId="367F4988" w14:textId="697A249B" w:rsidR="003621B1" w:rsidRPr="009572E8" w:rsidRDefault="003621B1" w:rsidP="00A72C32">
      <w:pPr>
        <w:pStyle w:val="ListParagraph"/>
        <w:numPr>
          <w:ilvl w:val="0"/>
          <w:numId w:val="12"/>
        </w:numPr>
        <w:rPr>
          <w:lang w:val="es-ES_tradnl"/>
        </w:rPr>
      </w:pPr>
      <w:r>
        <w:rPr>
          <w:lang w:val="es-ES_tradnl"/>
        </w:rPr>
        <w:t xml:space="preserve">La lanza de </w:t>
      </w:r>
      <w:r w:rsidR="00D9512D">
        <w:rPr>
          <w:lang w:val="es-ES_tradnl"/>
        </w:rPr>
        <w:t xml:space="preserve">la </w:t>
      </w:r>
      <w:r>
        <w:rPr>
          <w:lang w:val="es-ES_tradnl"/>
        </w:rPr>
        <w:t>justicia</w:t>
      </w:r>
    </w:p>
    <w:p w14:paraId="36FCBED4" w14:textId="306978C3" w:rsidR="000F6E48" w:rsidRDefault="00E3379B" w:rsidP="006A7D78">
      <w:pPr>
        <w:rPr>
          <w:lang w:val="es-ES_tradnl"/>
        </w:rPr>
      </w:pPr>
      <w:r>
        <w:rPr>
          <w:lang w:val="es-ES_tradn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7" w:name="Text49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17"/>
      <w:r>
        <w:rPr>
          <w:lang w:val="es-ES_tradnl"/>
        </w:rPr>
        <w:t xml:space="preserve"> </w:t>
      </w:r>
      <w:r w:rsidR="00453E10">
        <w:rPr>
          <w:lang w:val="es-ES_tradnl"/>
        </w:rPr>
        <w:t xml:space="preserve">15) </w:t>
      </w:r>
      <w:r w:rsidR="000F6E48">
        <w:rPr>
          <w:lang w:val="es-ES_tradnl"/>
        </w:rPr>
        <w:t xml:space="preserve">¿Cuáles son </w:t>
      </w:r>
      <w:r w:rsidR="006A7D78" w:rsidRPr="00A72C32">
        <w:rPr>
          <w:lang w:val="es-ES_tradnl"/>
        </w:rPr>
        <w:t>3 razones que Pablo da por no seguir los maestros falsos</w:t>
      </w:r>
      <w:r w:rsidR="000F6E48">
        <w:rPr>
          <w:lang w:val="es-ES_tradnl"/>
        </w:rPr>
        <w:t xml:space="preserve"> en Colosas?</w:t>
      </w:r>
    </w:p>
    <w:p w14:paraId="449BA416" w14:textId="77777777" w:rsidR="008D3987" w:rsidRPr="00790F95" w:rsidRDefault="008D3987" w:rsidP="008D3987">
      <w:pPr>
        <w:numPr>
          <w:ilvl w:val="0"/>
          <w:numId w:val="13"/>
        </w:numPr>
        <w:spacing w:after="200" w:line="276" w:lineRule="auto"/>
        <w:contextualSpacing/>
        <w:rPr>
          <w:lang w:val="es-ES_tradnl"/>
        </w:rPr>
      </w:pPr>
      <w:r w:rsidRPr="00790F95">
        <w:rPr>
          <w:lang w:val="es-ES_tradnl"/>
        </w:rPr>
        <w:t xml:space="preserve">Cristo libró a los creyentes de </w:t>
      </w:r>
      <w:r w:rsidRPr="00790F95">
        <w:rPr>
          <w:i/>
          <w:lang w:val="es-ES_tradnl"/>
        </w:rPr>
        <w:t>todas</w:t>
      </w:r>
      <w:r w:rsidRPr="00790F95">
        <w:rPr>
          <w:lang w:val="es-ES_tradnl"/>
        </w:rPr>
        <w:t xml:space="preserve"> las restricciones de comportamiento</w:t>
      </w:r>
    </w:p>
    <w:p w14:paraId="21F2AB99" w14:textId="77777777" w:rsidR="008D3987" w:rsidRPr="00790F95" w:rsidRDefault="008D3987" w:rsidP="008D3987">
      <w:pPr>
        <w:numPr>
          <w:ilvl w:val="0"/>
          <w:numId w:val="13"/>
        </w:numPr>
        <w:spacing w:after="200" w:line="276" w:lineRule="auto"/>
        <w:contextualSpacing/>
        <w:rPr>
          <w:lang w:val="es-ES_tradnl"/>
        </w:rPr>
      </w:pPr>
      <w:r w:rsidRPr="00790F95">
        <w:rPr>
          <w:lang w:val="es-ES_tradnl"/>
        </w:rPr>
        <w:t>Los creyentes ya son más maduros en la fe</w:t>
      </w:r>
    </w:p>
    <w:p w14:paraId="75ADCA9F" w14:textId="77777777" w:rsidR="008D3987" w:rsidRPr="00790F95" w:rsidRDefault="008D3987" w:rsidP="008D3987">
      <w:pPr>
        <w:numPr>
          <w:ilvl w:val="0"/>
          <w:numId w:val="13"/>
        </w:numPr>
        <w:spacing w:after="200" w:line="276" w:lineRule="auto"/>
        <w:contextualSpacing/>
        <w:rPr>
          <w:lang w:val="es-ES_tradnl"/>
        </w:rPr>
      </w:pPr>
      <w:r w:rsidRPr="00790F95">
        <w:rPr>
          <w:lang w:val="es-ES_tradnl"/>
        </w:rPr>
        <w:t>Los creyentes fueron circuncidados espiritualmente</w:t>
      </w:r>
    </w:p>
    <w:p w14:paraId="27431EE3" w14:textId="77777777" w:rsidR="008D3987" w:rsidRPr="00790F95" w:rsidRDefault="008D3987" w:rsidP="008D3987">
      <w:pPr>
        <w:numPr>
          <w:ilvl w:val="0"/>
          <w:numId w:val="13"/>
        </w:numPr>
        <w:spacing w:after="200" w:line="276" w:lineRule="auto"/>
        <w:contextualSpacing/>
        <w:rPr>
          <w:lang w:val="es-ES_tradnl"/>
        </w:rPr>
      </w:pPr>
      <w:r w:rsidRPr="00790F95">
        <w:rPr>
          <w:lang w:val="es-ES_tradnl"/>
        </w:rPr>
        <w:t>Los creyentes fueron librados de la deuda</w:t>
      </w:r>
    </w:p>
    <w:p w14:paraId="5504BE4F" w14:textId="77777777" w:rsidR="008D3987" w:rsidRPr="00790F95" w:rsidRDefault="008D3987" w:rsidP="008D3987">
      <w:pPr>
        <w:numPr>
          <w:ilvl w:val="0"/>
          <w:numId w:val="13"/>
        </w:numPr>
        <w:spacing w:after="200" w:line="276" w:lineRule="auto"/>
        <w:contextualSpacing/>
        <w:rPr>
          <w:lang w:val="es-ES_tradnl"/>
        </w:rPr>
      </w:pPr>
      <w:r w:rsidRPr="00790F95">
        <w:rPr>
          <w:lang w:val="es-ES_tradnl"/>
        </w:rPr>
        <w:t xml:space="preserve">Cristo había despojado los poderes y potestades </w:t>
      </w:r>
    </w:p>
    <w:p w14:paraId="3205C05B" w14:textId="77777777" w:rsidR="008D3987" w:rsidRDefault="008D3987" w:rsidP="008D3987">
      <w:pPr>
        <w:numPr>
          <w:ilvl w:val="0"/>
          <w:numId w:val="13"/>
        </w:numPr>
        <w:spacing w:after="200" w:line="276" w:lineRule="auto"/>
        <w:contextualSpacing/>
        <w:rPr>
          <w:lang w:val="es-ES_tradnl"/>
        </w:rPr>
      </w:pPr>
      <w:r w:rsidRPr="00790F95">
        <w:rPr>
          <w:lang w:val="es-ES_tradnl"/>
        </w:rPr>
        <w:t>Los creyentes ya han alcanzado un número suficiente de buenas obras</w:t>
      </w:r>
    </w:p>
    <w:p w14:paraId="21B12CDD" w14:textId="77777777" w:rsidR="008D3987" w:rsidRPr="009572E8" w:rsidRDefault="008D3987" w:rsidP="008D3987">
      <w:pPr>
        <w:spacing w:after="200" w:line="276" w:lineRule="auto"/>
        <w:ind w:left="720"/>
        <w:contextualSpacing/>
        <w:rPr>
          <w:lang w:val="es-ES_tradnl"/>
        </w:rPr>
      </w:pPr>
    </w:p>
    <w:p w14:paraId="3CCC6A49" w14:textId="5AB22EA7" w:rsidR="00A72C32" w:rsidRDefault="00E3379B" w:rsidP="00A72C32">
      <w:pPr>
        <w:rPr>
          <w:lang w:val="es-ES_tradnl"/>
        </w:rPr>
      </w:pPr>
      <w:r>
        <w:rPr>
          <w:lang w:val="es-ES_tradn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8" w:name="Text50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18"/>
      <w:r>
        <w:rPr>
          <w:lang w:val="es-ES_tradnl"/>
        </w:rPr>
        <w:t xml:space="preserve"> </w:t>
      </w:r>
      <w:r w:rsidR="00453E10">
        <w:rPr>
          <w:lang w:val="es-ES_tradnl"/>
        </w:rPr>
        <w:t xml:space="preserve">16) </w:t>
      </w:r>
      <w:r w:rsidR="00A72C32" w:rsidRPr="00A72C32">
        <w:rPr>
          <w:lang w:val="es-ES_tradnl"/>
        </w:rPr>
        <w:t>¿Cómo debemos actuar con “los de afuera”</w:t>
      </w:r>
      <w:r w:rsidR="006A7D78">
        <w:rPr>
          <w:lang w:val="es-ES_tradnl"/>
        </w:rPr>
        <w:t xml:space="preserve"> de acuerdo con Colosenses 4</w:t>
      </w:r>
      <w:r w:rsidR="009D7387">
        <w:rPr>
          <w:lang w:val="es-ES_tradnl"/>
        </w:rPr>
        <w:t xml:space="preserve"> y la presentación de PowerPoint?</w:t>
      </w:r>
    </w:p>
    <w:p w14:paraId="28BBC345" w14:textId="77777777" w:rsidR="009D7387" w:rsidRPr="00790F95" w:rsidRDefault="009D7387" w:rsidP="00790F95">
      <w:pPr>
        <w:pStyle w:val="ListParagraph"/>
        <w:numPr>
          <w:ilvl w:val="0"/>
          <w:numId w:val="14"/>
        </w:numPr>
        <w:rPr>
          <w:lang w:val="es-ES_tradnl"/>
        </w:rPr>
      </w:pPr>
      <w:r w:rsidRPr="00790F95">
        <w:rPr>
          <w:lang w:val="es-ES_tradnl"/>
        </w:rPr>
        <w:t>Darles comida y bebida</w:t>
      </w:r>
    </w:p>
    <w:p w14:paraId="4F7C2928" w14:textId="6DEC0B99" w:rsidR="009D7387" w:rsidRPr="00790F95" w:rsidRDefault="009D7387" w:rsidP="00790F95">
      <w:pPr>
        <w:pStyle w:val="ListParagraph"/>
        <w:numPr>
          <w:ilvl w:val="0"/>
          <w:numId w:val="14"/>
        </w:numPr>
        <w:rPr>
          <w:lang w:val="es-ES_tradnl"/>
        </w:rPr>
      </w:pPr>
      <w:r w:rsidRPr="00790F95">
        <w:rPr>
          <w:lang w:val="es-ES_tradnl"/>
        </w:rPr>
        <w:t>Andar con sabiduría</w:t>
      </w:r>
    </w:p>
    <w:p w14:paraId="730474D9" w14:textId="365EC43B" w:rsidR="00AA0A10" w:rsidRPr="00790F95" w:rsidRDefault="00726919" w:rsidP="00790F95">
      <w:pPr>
        <w:pStyle w:val="ListParagraph"/>
        <w:numPr>
          <w:ilvl w:val="0"/>
          <w:numId w:val="14"/>
        </w:numPr>
        <w:rPr>
          <w:lang w:val="es-ES_tradnl"/>
        </w:rPr>
      </w:pPr>
      <w:r w:rsidRPr="00790F95">
        <w:rPr>
          <w:lang w:val="es-ES_tradnl"/>
        </w:rPr>
        <w:t>Aprovechar el tiempo</w:t>
      </w:r>
    </w:p>
    <w:p w14:paraId="5025D098" w14:textId="7F753B98" w:rsidR="009D7387" w:rsidRPr="00790F95" w:rsidRDefault="009D7387" w:rsidP="00790F95">
      <w:pPr>
        <w:pStyle w:val="ListParagraph"/>
        <w:numPr>
          <w:ilvl w:val="0"/>
          <w:numId w:val="14"/>
        </w:numPr>
        <w:rPr>
          <w:lang w:val="es-ES_tradnl"/>
        </w:rPr>
      </w:pPr>
      <w:r w:rsidRPr="00790F95">
        <w:rPr>
          <w:lang w:val="es-ES_tradnl"/>
        </w:rPr>
        <w:t>Conversar</w:t>
      </w:r>
      <w:r w:rsidR="00726919" w:rsidRPr="00790F95">
        <w:rPr>
          <w:lang w:val="es-ES_tradnl"/>
        </w:rPr>
        <w:t xml:space="preserve"> siempre con gracia</w:t>
      </w:r>
    </w:p>
    <w:p w14:paraId="00B49251" w14:textId="3DD5DB7E" w:rsidR="00E3379B" w:rsidRPr="00D9512D" w:rsidRDefault="009D7387" w:rsidP="007C2143">
      <w:pPr>
        <w:pStyle w:val="ListParagraph"/>
        <w:numPr>
          <w:ilvl w:val="0"/>
          <w:numId w:val="14"/>
        </w:numPr>
        <w:rPr>
          <w:lang w:val="es-ES_tradnl"/>
        </w:rPr>
      </w:pPr>
      <w:r w:rsidRPr="00790F95">
        <w:rPr>
          <w:lang w:val="es-ES_tradnl"/>
        </w:rPr>
        <w:t>Condenarlos abiertamente para que se arrepienten</w:t>
      </w:r>
    </w:p>
    <w:p w14:paraId="673E4E20" w14:textId="5DD2BD7A" w:rsidR="007C2143" w:rsidRPr="007C2143" w:rsidRDefault="007C2143" w:rsidP="007C2143">
      <w:pPr>
        <w:rPr>
          <w:b/>
          <w:lang w:val="es-ES_tradnl"/>
        </w:rPr>
      </w:pPr>
      <w:r w:rsidRPr="007C2143">
        <w:rPr>
          <w:b/>
          <w:lang w:val="es-ES_tradnl"/>
        </w:rPr>
        <w:t>Sección 3:</w:t>
      </w:r>
      <w:r>
        <w:rPr>
          <w:b/>
          <w:lang w:val="es-ES_tradnl"/>
        </w:rPr>
        <w:t xml:space="preserve"> Respuestas cortas</w:t>
      </w:r>
      <w:r w:rsidR="008A4F1A">
        <w:rPr>
          <w:b/>
          <w:lang w:val="es-ES_tradnl"/>
        </w:rPr>
        <w:t xml:space="preserve"> (</w:t>
      </w:r>
      <w:r w:rsidR="00500DC3">
        <w:rPr>
          <w:b/>
          <w:lang w:val="es-ES_tradnl"/>
        </w:rPr>
        <w:t>48</w:t>
      </w:r>
      <w:r w:rsidR="008A4F1A">
        <w:rPr>
          <w:b/>
          <w:lang w:val="es-ES_tradnl"/>
        </w:rPr>
        <w:t xml:space="preserve"> puntos posibles)</w:t>
      </w:r>
    </w:p>
    <w:p w14:paraId="32002E4B" w14:textId="3A4A0EC0" w:rsidR="00AA0A10" w:rsidRDefault="00E3379B" w:rsidP="00AA0A10">
      <w:pPr>
        <w:rPr>
          <w:lang w:val="es-ES_tradnl"/>
        </w:rPr>
      </w:pPr>
      <w:r>
        <w:rPr>
          <w:lang w:val="es-ES_tradn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9" w:name="Text51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19"/>
      <w:r w:rsidR="00453E10">
        <w:rPr>
          <w:lang w:val="es-ES_tradnl"/>
        </w:rPr>
        <w:t xml:space="preserve">17) </w:t>
      </w:r>
      <w:r w:rsidR="00AA0A10" w:rsidRPr="007C2143">
        <w:rPr>
          <w:lang w:val="es-ES_tradnl"/>
        </w:rPr>
        <w:t>¿En qué es rico Dios para con nosotros según Efesios 2</w:t>
      </w:r>
      <w:r w:rsidR="00AA0A10">
        <w:rPr>
          <w:lang w:val="es-ES_tradnl"/>
        </w:rPr>
        <w:t>:4-10</w:t>
      </w:r>
      <w:r w:rsidR="00AA0A10" w:rsidRPr="007C2143">
        <w:rPr>
          <w:lang w:val="es-ES_tradnl"/>
        </w:rPr>
        <w:t xml:space="preserve">? </w:t>
      </w:r>
      <w:r w:rsidR="009572E8" w:rsidRPr="009572E8">
        <w:rPr>
          <w:b/>
          <w:lang w:val="es-ES_tradnl"/>
        </w:rPr>
        <w:t>(</w:t>
      </w:r>
      <w:r w:rsidR="009572E8">
        <w:rPr>
          <w:b/>
          <w:lang w:val="es-ES_tradnl"/>
        </w:rPr>
        <w:t>4</w:t>
      </w:r>
      <w:r w:rsidR="009572E8" w:rsidRPr="009572E8">
        <w:rPr>
          <w:b/>
          <w:lang w:val="es-ES_tradnl"/>
        </w:rPr>
        <w:t xml:space="preserve"> puntos)</w:t>
      </w:r>
    </w:p>
    <w:p w14:paraId="5F68922D" w14:textId="77777777" w:rsidR="005B3EE7" w:rsidRDefault="005B3EE7" w:rsidP="005B3EE7">
      <w:pPr>
        <w:rPr>
          <w:lang w:val="es-ES_tradnl"/>
        </w:rPr>
      </w:pPr>
    </w:p>
    <w:p w14:paraId="568ECE40" w14:textId="508631B0" w:rsidR="005B3EE7" w:rsidRPr="005B3EE7" w:rsidRDefault="00453E10" w:rsidP="005B3EE7">
      <w:pPr>
        <w:rPr>
          <w:lang w:val="es-ES_tradnl"/>
        </w:rPr>
      </w:pPr>
      <w:r>
        <w:rPr>
          <w:lang w:val="es-ES_tradnl"/>
        </w:rPr>
        <w:t xml:space="preserve">18) </w:t>
      </w:r>
      <w:r w:rsidR="005B3EE7" w:rsidRPr="005B3EE7">
        <w:rPr>
          <w:lang w:val="es-ES_tradnl"/>
        </w:rPr>
        <w:t>¿Cuáles son los 7 “absolutos” de Efesios 4 (“hay un solo . . .”)?</w:t>
      </w:r>
      <w:r w:rsidR="009572E8">
        <w:rPr>
          <w:lang w:val="es-ES_tradnl"/>
        </w:rPr>
        <w:t xml:space="preserve"> </w:t>
      </w:r>
      <w:r w:rsidR="009572E8" w:rsidRPr="009572E8">
        <w:rPr>
          <w:b/>
          <w:lang w:val="es-ES_tradnl"/>
        </w:rPr>
        <w:t>(</w:t>
      </w:r>
      <w:r w:rsidR="009572E8">
        <w:rPr>
          <w:b/>
          <w:lang w:val="es-ES_tradnl"/>
        </w:rPr>
        <w:t>14</w:t>
      </w:r>
      <w:r w:rsidR="009572E8" w:rsidRPr="009572E8">
        <w:rPr>
          <w:b/>
          <w:lang w:val="es-ES_tradnl"/>
        </w:rPr>
        <w:t xml:space="preserve"> puntos)</w:t>
      </w:r>
    </w:p>
    <w:p w14:paraId="44FA6F5B" w14:textId="48F78396" w:rsidR="005B3EE7" w:rsidRDefault="00DE787D" w:rsidP="007C2143">
      <w:pPr>
        <w:rPr>
          <w:lang w:val="es-ES_tradnl"/>
        </w:rPr>
      </w:pPr>
      <w:r>
        <w:rPr>
          <w:lang w:val="es-ES_tradnl"/>
        </w:rPr>
        <w:t xml:space="preserve">1) </w:t>
      </w:r>
      <w:r w:rsidR="00E3379B">
        <w:rPr>
          <w:lang w:val="es-ES_tradn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0" w:name="Text52"/>
      <w:r w:rsidR="00E3379B">
        <w:rPr>
          <w:lang w:val="es-ES_tradnl"/>
        </w:rPr>
        <w:instrText xml:space="preserve"> FORMTEXT </w:instrText>
      </w:r>
      <w:r w:rsidR="00E3379B">
        <w:rPr>
          <w:lang w:val="es-ES_tradnl"/>
        </w:rPr>
      </w:r>
      <w:r w:rsidR="00E3379B">
        <w:rPr>
          <w:lang w:val="es-ES_tradnl"/>
        </w:rPr>
        <w:fldChar w:fldCharType="separate"/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lang w:val="es-ES_tradnl"/>
        </w:rPr>
        <w:fldChar w:fldCharType="end"/>
      </w:r>
      <w:bookmarkEnd w:id="20"/>
    </w:p>
    <w:p w14:paraId="0D1C1498" w14:textId="6B75CBC5" w:rsidR="00DE787D" w:rsidRDefault="00DE787D" w:rsidP="007C2143">
      <w:pPr>
        <w:rPr>
          <w:lang w:val="es-ES_tradnl"/>
        </w:rPr>
      </w:pPr>
      <w:r>
        <w:rPr>
          <w:lang w:val="es-ES_tradnl"/>
        </w:rPr>
        <w:t xml:space="preserve">2) </w:t>
      </w:r>
      <w:r w:rsidR="00E3379B">
        <w:rPr>
          <w:lang w:val="es-ES_tradn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1" w:name="Text53"/>
      <w:r w:rsidR="00E3379B">
        <w:rPr>
          <w:lang w:val="es-ES_tradnl"/>
        </w:rPr>
        <w:instrText xml:space="preserve"> FORMTEXT </w:instrText>
      </w:r>
      <w:r w:rsidR="00E3379B">
        <w:rPr>
          <w:lang w:val="es-ES_tradnl"/>
        </w:rPr>
      </w:r>
      <w:r w:rsidR="00E3379B">
        <w:rPr>
          <w:lang w:val="es-ES_tradnl"/>
        </w:rPr>
        <w:fldChar w:fldCharType="separate"/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lang w:val="es-ES_tradnl"/>
        </w:rPr>
        <w:fldChar w:fldCharType="end"/>
      </w:r>
      <w:bookmarkEnd w:id="21"/>
    </w:p>
    <w:p w14:paraId="2BCE71A8" w14:textId="1C1A8323" w:rsidR="00DE787D" w:rsidRDefault="00DE787D" w:rsidP="007C2143">
      <w:pPr>
        <w:rPr>
          <w:lang w:val="es-ES_tradnl"/>
        </w:rPr>
      </w:pPr>
      <w:r>
        <w:rPr>
          <w:lang w:val="es-ES_tradnl"/>
        </w:rPr>
        <w:t xml:space="preserve">3) </w:t>
      </w:r>
      <w:r w:rsidR="00E3379B">
        <w:rPr>
          <w:lang w:val="es-ES_tradn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2" w:name="Text54"/>
      <w:r w:rsidR="00E3379B">
        <w:rPr>
          <w:lang w:val="es-ES_tradnl"/>
        </w:rPr>
        <w:instrText xml:space="preserve"> FORMTEXT </w:instrText>
      </w:r>
      <w:r w:rsidR="00E3379B">
        <w:rPr>
          <w:lang w:val="es-ES_tradnl"/>
        </w:rPr>
      </w:r>
      <w:r w:rsidR="00E3379B">
        <w:rPr>
          <w:lang w:val="es-ES_tradnl"/>
        </w:rPr>
        <w:fldChar w:fldCharType="separate"/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lang w:val="es-ES_tradnl"/>
        </w:rPr>
        <w:fldChar w:fldCharType="end"/>
      </w:r>
      <w:bookmarkEnd w:id="22"/>
    </w:p>
    <w:p w14:paraId="3AB3C031" w14:textId="1D772860" w:rsidR="00DE787D" w:rsidRDefault="00DE787D" w:rsidP="007C2143">
      <w:pPr>
        <w:rPr>
          <w:lang w:val="es-ES_tradnl"/>
        </w:rPr>
      </w:pPr>
      <w:r>
        <w:rPr>
          <w:lang w:val="es-ES_tradnl"/>
        </w:rPr>
        <w:t xml:space="preserve">4) </w:t>
      </w:r>
      <w:r w:rsidR="00E3379B">
        <w:rPr>
          <w:lang w:val="es-ES_tradn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3" w:name="Text55"/>
      <w:r w:rsidR="00E3379B">
        <w:rPr>
          <w:lang w:val="es-ES_tradnl"/>
        </w:rPr>
        <w:instrText xml:space="preserve"> FORMTEXT </w:instrText>
      </w:r>
      <w:r w:rsidR="00E3379B">
        <w:rPr>
          <w:lang w:val="es-ES_tradnl"/>
        </w:rPr>
      </w:r>
      <w:r w:rsidR="00E3379B">
        <w:rPr>
          <w:lang w:val="es-ES_tradnl"/>
        </w:rPr>
        <w:fldChar w:fldCharType="separate"/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lang w:val="es-ES_tradnl"/>
        </w:rPr>
        <w:fldChar w:fldCharType="end"/>
      </w:r>
      <w:bookmarkEnd w:id="23"/>
    </w:p>
    <w:p w14:paraId="7D244C6D" w14:textId="581E9C7D" w:rsidR="00DE787D" w:rsidRDefault="00DE787D" w:rsidP="007C2143">
      <w:pPr>
        <w:rPr>
          <w:lang w:val="es-ES_tradnl"/>
        </w:rPr>
      </w:pPr>
      <w:r>
        <w:rPr>
          <w:lang w:val="es-ES_tradnl"/>
        </w:rPr>
        <w:t xml:space="preserve">5) </w:t>
      </w:r>
      <w:r w:rsidR="00E3379B">
        <w:rPr>
          <w:lang w:val="es-ES_tradn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4" w:name="Text56"/>
      <w:r w:rsidR="00E3379B">
        <w:rPr>
          <w:lang w:val="es-ES_tradnl"/>
        </w:rPr>
        <w:instrText xml:space="preserve"> FORMTEXT </w:instrText>
      </w:r>
      <w:r w:rsidR="00E3379B">
        <w:rPr>
          <w:lang w:val="es-ES_tradnl"/>
        </w:rPr>
      </w:r>
      <w:r w:rsidR="00E3379B">
        <w:rPr>
          <w:lang w:val="es-ES_tradnl"/>
        </w:rPr>
        <w:fldChar w:fldCharType="separate"/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lang w:val="es-ES_tradnl"/>
        </w:rPr>
        <w:fldChar w:fldCharType="end"/>
      </w:r>
      <w:bookmarkEnd w:id="24"/>
    </w:p>
    <w:p w14:paraId="43119046" w14:textId="1D1BEB40" w:rsidR="00DE787D" w:rsidRDefault="00DE787D" w:rsidP="007C2143">
      <w:pPr>
        <w:rPr>
          <w:lang w:val="es-ES_tradnl"/>
        </w:rPr>
      </w:pPr>
      <w:r>
        <w:rPr>
          <w:lang w:val="es-ES_tradnl"/>
        </w:rPr>
        <w:t xml:space="preserve">6) </w:t>
      </w:r>
      <w:r w:rsidR="00E3379B">
        <w:rPr>
          <w:lang w:val="es-ES_tradn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5" w:name="Text57"/>
      <w:r w:rsidR="00E3379B">
        <w:rPr>
          <w:lang w:val="es-ES_tradnl"/>
        </w:rPr>
        <w:instrText xml:space="preserve"> FORMTEXT </w:instrText>
      </w:r>
      <w:r w:rsidR="00E3379B">
        <w:rPr>
          <w:lang w:val="es-ES_tradnl"/>
        </w:rPr>
      </w:r>
      <w:r w:rsidR="00E3379B">
        <w:rPr>
          <w:lang w:val="es-ES_tradnl"/>
        </w:rPr>
        <w:fldChar w:fldCharType="separate"/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lang w:val="es-ES_tradnl"/>
        </w:rPr>
        <w:fldChar w:fldCharType="end"/>
      </w:r>
      <w:bookmarkEnd w:id="25"/>
    </w:p>
    <w:p w14:paraId="04AC6671" w14:textId="7233C241" w:rsidR="00DE787D" w:rsidRDefault="00DE787D" w:rsidP="007C2143">
      <w:pPr>
        <w:rPr>
          <w:lang w:val="es-ES_tradnl"/>
        </w:rPr>
      </w:pPr>
      <w:r>
        <w:rPr>
          <w:lang w:val="es-ES_tradnl"/>
        </w:rPr>
        <w:t xml:space="preserve">7) </w:t>
      </w:r>
      <w:r w:rsidR="00E3379B">
        <w:rPr>
          <w:lang w:val="es-ES_tradn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6" w:name="Text58"/>
      <w:r w:rsidR="00E3379B">
        <w:rPr>
          <w:lang w:val="es-ES_tradnl"/>
        </w:rPr>
        <w:instrText xml:space="preserve"> FORMTEXT </w:instrText>
      </w:r>
      <w:r w:rsidR="00E3379B">
        <w:rPr>
          <w:lang w:val="es-ES_tradnl"/>
        </w:rPr>
      </w:r>
      <w:r w:rsidR="00E3379B">
        <w:rPr>
          <w:lang w:val="es-ES_tradnl"/>
        </w:rPr>
        <w:fldChar w:fldCharType="separate"/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lang w:val="es-ES_tradnl"/>
        </w:rPr>
        <w:fldChar w:fldCharType="end"/>
      </w:r>
      <w:bookmarkEnd w:id="26"/>
    </w:p>
    <w:p w14:paraId="1A1CB340" w14:textId="77777777" w:rsidR="00D40953" w:rsidRPr="007C2143" w:rsidRDefault="00D40953" w:rsidP="007C2143">
      <w:pPr>
        <w:rPr>
          <w:lang w:val="es-ES_tradnl"/>
        </w:rPr>
      </w:pPr>
    </w:p>
    <w:p w14:paraId="302E6DC1" w14:textId="77777777" w:rsidR="001C1217" w:rsidRDefault="001C1217">
      <w:pPr>
        <w:rPr>
          <w:lang w:val="es-ES_tradnl"/>
        </w:rPr>
      </w:pPr>
    </w:p>
    <w:p w14:paraId="7884BC39" w14:textId="71949D54" w:rsidR="005B3EE7" w:rsidRPr="005B3EE7" w:rsidRDefault="00453E10" w:rsidP="005B3EE7">
      <w:pPr>
        <w:rPr>
          <w:lang w:val="es-ES_tradnl"/>
        </w:rPr>
      </w:pPr>
      <w:r>
        <w:rPr>
          <w:lang w:val="es-ES_tradnl"/>
        </w:rPr>
        <w:t xml:space="preserve">19) </w:t>
      </w:r>
      <w:r w:rsidR="005B3EE7" w:rsidRPr="005B3EE7">
        <w:rPr>
          <w:lang w:val="es-ES_tradnl"/>
        </w:rPr>
        <w:t>La ciudad de Filipos</w:t>
      </w:r>
      <w:r w:rsidR="00AA0A10">
        <w:rPr>
          <w:lang w:val="es-ES_tradnl"/>
        </w:rPr>
        <w:t xml:space="preserve"> tenía el privilegio tener el estado político de</w:t>
      </w:r>
      <w:r w:rsidR="005B3EE7" w:rsidRPr="005B3EE7">
        <w:rPr>
          <w:lang w:val="es-ES_tradnl"/>
        </w:rPr>
        <w:t xml:space="preserve"> una </w:t>
      </w:r>
      <w:r w:rsidR="00E3379B">
        <w:rPr>
          <w:lang w:val="es-ES_tradn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7" w:name="Text59"/>
      <w:r w:rsidR="00E3379B">
        <w:rPr>
          <w:lang w:val="es-ES_tradnl"/>
        </w:rPr>
        <w:instrText xml:space="preserve"> FORMTEXT </w:instrText>
      </w:r>
      <w:r w:rsidR="00E3379B">
        <w:rPr>
          <w:lang w:val="es-ES_tradnl"/>
        </w:rPr>
      </w:r>
      <w:r w:rsidR="00E3379B">
        <w:rPr>
          <w:lang w:val="es-ES_tradnl"/>
        </w:rPr>
        <w:fldChar w:fldCharType="separate"/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lang w:val="es-ES_tradnl"/>
        </w:rPr>
        <w:fldChar w:fldCharType="end"/>
      </w:r>
      <w:bookmarkEnd w:id="27"/>
      <w:r w:rsidR="00E3379B">
        <w:rPr>
          <w:lang w:val="es-ES_tradnl"/>
        </w:rPr>
        <w:t xml:space="preserve"> </w:t>
      </w:r>
      <w:r w:rsidR="005B3EE7" w:rsidRPr="005B3EE7">
        <w:rPr>
          <w:lang w:val="es-ES_tradnl"/>
        </w:rPr>
        <w:t xml:space="preserve">Romana. </w:t>
      </w:r>
      <w:r w:rsidR="009572E8" w:rsidRPr="009572E8">
        <w:rPr>
          <w:b/>
          <w:lang w:val="es-ES_tradnl"/>
        </w:rPr>
        <w:t>(</w:t>
      </w:r>
      <w:r w:rsidR="0081053A">
        <w:rPr>
          <w:b/>
          <w:lang w:val="es-ES_tradnl"/>
        </w:rPr>
        <w:t>2</w:t>
      </w:r>
      <w:r w:rsidR="009572E8" w:rsidRPr="009572E8">
        <w:rPr>
          <w:b/>
          <w:lang w:val="es-ES_tradnl"/>
        </w:rPr>
        <w:t xml:space="preserve"> puntos)</w:t>
      </w:r>
    </w:p>
    <w:p w14:paraId="6954E291" w14:textId="77777777" w:rsidR="005B3EE7" w:rsidRDefault="005B3EE7">
      <w:pPr>
        <w:rPr>
          <w:lang w:val="es-ES_tradnl"/>
        </w:rPr>
      </w:pPr>
    </w:p>
    <w:p w14:paraId="2CFE7293" w14:textId="77777777" w:rsidR="005B3EE7" w:rsidRDefault="005B3EE7" w:rsidP="005B3EE7">
      <w:pPr>
        <w:rPr>
          <w:lang w:val="es-ES_tradnl"/>
        </w:rPr>
      </w:pPr>
    </w:p>
    <w:p w14:paraId="5CF1B699" w14:textId="1921F747" w:rsidR="005B3EE7" w:rsidRPr="005B3EE7" w:rsidRDefault="00453E10" w:rsidP="005B3EE7">
      <w:pPr>
        <w:rPr>
          <w:lang w:val="es-ES_tradnl"/>
        </w:rPr>
      </w:pPr>
      <w:r>
        <w:rPr>
          <w:lang w:val="es-ES_tradnl"/>
        </w:rPr>
        <w:t xml:space="preserve">20) </w:t>
      </w:r>
      <w:r w:rsidR="005B3EE7" w:rsidRPr="005B3EE7">
        <w:rPr>
          <w:lang w:val="es-ES_tradnl"/>
        </w:rPr>
        <w:t>He</w:t>
      </w:r>
      <w:r w:rsidR="00877026">
        <w:rPr>
          <w:lang w:val="es-ES_tradnl"/>
        </w:rPr>
        <w:t xml:space="preserve"> </w:t>
      </w:r>
      <w:r w:rsidR="00E3379B">
        <w:rPr>
          <w:lang w:val="es-ES_tradn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8" w:name="Text60"/>
      <w:r w:rsidR="00E3379B">
        <w:rPr>
          <w:lang w:val="es-ES_tradnl"/>
        </w:rPr>
        <w:instrText xml:space="preserve"> FORMTEXT </w:instrText>
      </w:r>
      <w:r w:rsidR="00E3379B">
        <w:rPr>
          <w:lang w:val="es-ES_tradnl"/>
        </w:rPr>
      </w:r>
      <w:r w:rsidR="00E3379B">
        <w:rPr>
          <w:lang w:val="es-ES_tradnl"/>
        </w:rPr>
        <w:fldChar w:fldCharType="separate"/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lang w:val="es-ES_tradnl"/>
        </w:rPr>
        <w:fldChar w:fldCharType="end"/>
      </w:r>
      <w:bookmarkEnd w:id="28"/>
      <w:r w:rsidR="00E3379B">
        <w:rPr>
          <w:lang w:val="es-ES_tradnl"/>
        </w:rPr>
        <w:t xml:space="preserve"> </w:t>
      </w:r>
      <w:r w:rsidR="005B3EE7" w:rsidRPr="005B3EE7">
        <w:rPr>
          <w:lang w:val="es-ES_tradnl"/>
        </w:rPr>
        <w:t>vivir en todas y cada una de las circunstancias (NVI)</w:t>
      </w:r>
      <w:r w:rsidR="002F1D83">
        <w:rPr>
          <w:lang w:val="es-ES_tradnl"/>
        </w:rPr>
        <w:t xml:space="preserve">. </w:t>
      </w:r>
      <w:r w:rsidR="005B3EE7" w:rsidRPr="005B3EE7">
        <w:rPr>
          <w:lang w:val="es-ES_tradnl"/>
        </w:rPr>
        <w:t xml:space="preserve"> </w:t>
      </w:r>
      <w:r w:rsidR="002F1D83">
        <w:rPr>
          <w:lang w:val="es-ES_tradnl"/>
        </w:rPr>
        <w:t>(</w:t>
      </w:r>
      <w:r w:rsidR="005B3EE7" w:rsidRPr="005B3EE7">
        <w:rPr>
          <w:lang w:val="es-ES_tradnl"/>
        </w:rPr>
        <w:t>Contesta la que corresponde a la traducción que tienes</w:t>
      </w:r>
      <w:r w:rsidR="009572E8">
        <w:rPr>
          <w:lang w:val="es-ES_tradnl"/>
        </w:rPr>
        <w:t>.</w:t>
      </w:r>
      <w:r w:rsidR="002F1D83">
        <w:rPr>
          <w:lang w:val="es-ES_tradnl"/>
        </w:rPr>
        <w:t>)</w:t>
      </w:r>
      <w:r w:rsidR="009572E8">
        <w:rPr>
          <w:lang w:val="es-ES_tradnl"/>
        </w:rPr>
        <w:t xml:space="preserve"> </w:t>
      </w:r>
      <w:r w:rsidR="009572E8" w:rsidRPr="009572E8">
        <w:rPr>
          <w:b/>
          <w:lang w:val="es-ES_tradnl"/>
        </w:rPr>
        <w:t>(</w:t>
      </w:r>
      <w:r w:rsidR="009572E8">
        <w:rPr>
          <w:b/>
          <w:lang w:val="es-ES_tradnl"/>
        </w:rPr>
        <w:t>4</w:t>
      </w:r>
      <w:r w:rsidR="009572E8" w:rsidRPr="009572E8">
        <w:rPr>
          <w:b/>
          <w:lang w:val="es-ES_tradnl"/>
        </w:rPr>
        <w:t xml:space="preserve"> puntos)</w:t>
      </w:r>
      <w:r w:rsidR="009572E8">
        <w:rPr>
          <w:lang w:val="es-ES_tradnl"/>
        </w:rPr>
        <w:t xml:space="preserve"> </w:t>
      </w:r>
    </w:p>
    <w:p w14:paraId="3E931E4E" w14:textId="77777777" w:rsidR="005B3EE7" w:rsidRDefault="005B3EE7" w:rsidP="005B3EE7">
      <w:pPr>
        <w:rPr>
          <w:lang w:val="es-ES_tradnl"/>
        </w:rPr>
      </w:pPr>
    </w:p>
    <w:p w14:paraId="3FF7014B" w14:textId="31C7AAB2" w:rsidR="005B3EE7" w:rsidRPr="005B3EE7" w:rsidRDefault="00453E10" w:rsidP="005B3EE7">
      <w:pPr>
        <w:rPr>
          <w:lang w:val="es-ES_tradnl"/>
        </w:rPr>
      </w:pPr>
      <w:r>
        <w:rPr>
          <w:lang w:val="es-ES_tradnl"/>
        </w:rPr>
        <w:t xml:space="preserve">21) </w:t>
      </w:r>
      <w:r w:rsidR="005B3EE7" w:rsidRPr="005B3EE7">
        <w:rPr>
          <w:lang w:val="es-ES_tradnl"/>
        </w:rPr>
        <w:t>Puede explicar el significado de “todo lo puedo en Cristo Jesús” como explicamos en clase.</w:t>
      </w:r>
      <w:r w:rsidR="0081053A">
        <w:rPr>
          <w:lang w:val="es-ES_tradnl"/>
        </w:rPr>
        <w:t xml:space="preserve"> </w:t>
      </w:r>
      <w:r w:rsidR="0081053A" w:rsidRPr="009572E8">
        <w:rPr>
          <w:b/>
          <w:lang w:val="es-ES_tradnl"/>
        </w:rPr>
        <w:t>(</w:t>
      </w:r>
      <w:r w:rsidR="0081053A">
        <w:rPr>
          <w:b/>
          <w:lang w:val="es-ES_tradnl"/>
        </w:rPr>
        <w:t>10</w:t>
      </w:r>
      <w:r w:rsidR="0081053A" w:rsidRPr="009572E8">
        <w:rPr>
          <w:b/>
          <w:lang w:val="es-ES_tradnl"/>
        </w:rPr>
        <w:t xml:space="preserve"> puntos)</w:t>
      </w:r>
    </w:p>
    <w:p w14:paraId="4962AFB5" w14:textId="348D4713" w:rsidR="00A72C32" w:rsidRDefault="00E3379B">
      <w:pPr>
        <w:rPr>
          <w:lang w:val="es-ES_tradnl"/>
        </w:rPr>
      </w:pPr>
      <w:r>
        <w:rPr>
          <w:lang w:val="es-ES_tradn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9" w:name="Text61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29"/>
    </w:p>
    <w:p w14:paraId="2AEC7739" w14:textId="77777777" w:rsidR="00E3379B" w:rsidRDefault="00E3379B" w:rsidP="00AA0A10">
      <w:pPr>
        <w:rPr>
          <w:lang w:val="es-ES_tradnl"/>
        </w:rPr>
      </w:pPr>
    </w:p>
    <w:p w14:paraId="4842D55A" w14:textId="47182753" w:rsidR="00AA0A10" w:rsidRPr="005B3EE7" w:rsidRDefault="00453E10" w:rsidP="00AA0A10">
      <w:pPr>
        <w:rPr>
          <w:lang w:val="es-ES_tradnl"/>
        </w:rPr>
      </w:pPr>
      <w:r>
        <w:rPr>
          <w:lang w:val="es-ES_tradnl"/>
        </w:rPr>
        <w:t xml:space="preserve">22) </w:t>
      </w:r>
      <w:r w:rsidR="00AA0A10">
        <w:rPr>
          <w:lang w:val="es-ES_tradnl"/>
        </w:rPr>
        <w:t xml:space="preserve">De acuerdo con los apuntes de clase, </w:t>
      </w:r>
      <w:r w:rsidR="00AA0A10" w:rsidRPr="005B3EE7">
        <w:rPr>
          <w:lang w:val="es-ES_tradnl"/>
        </w:rPr>
        <w:t xml:space="preserve">¿Cuál es el mensaje </w:t>
      </w:r>
      <w:r w:rsidR="002F1D83">
        <w:rPr>
          <w:lang w:val="es-ES_tradnl"/>
        </w:rPr>
        <w:t xml:space="preserve">central </w:t>
      </w:r>
      <w:r w:rsidR="00AA0A10" w:rsidRPr="005B3EE7">
        <w:rPr>
          <w:lang w:val="es-ES_tradnl"/>
        </w:rPr>
        <w:t>de Colosenses?</w:t>
      </w:r>
      <w:r w:rsidR="009572E8">
        <w:rPr>
          <w:lang w:val="es-ES_tradnl"/>
        </w:rPr>
        <w:t xml:space="preserve"> </w:t>
      </w:r>
      <w:r w:rsidR="009572E8" w:rsidRPr="009572E8">
        <w:rPr>
          <w:b/>
          <w:lang w:val="es-ES_tradnl"/>
        </w:rPr>
        <w:t>(</w:t>
      </w:r>
      <w:r w:rsidR="0081053A">
        <w:rPr>
          <w:b/>
          <w:lang w:val="es-ES_tradnl"/>
        </w:rPr>
        <w:t>2</w:t>
      </w:r>
      <w:r w:rsidR="009572E8" w:rsidRPr="009572E8">
        <w:rPr>
          <w:b/>
          <w:lang w:val="es-ES_tradnl"/>
        </w:rPr>
        <w:t xml:space="preserve"> puntos)</w:t>
      </w:r>
    </w:p>
    <w:p w14:paraId="0D106016" w14:textId="6107290B" w:rsidR="00AA0A10" w:rsidRDefault="00E3379B">
      <w:pPr>
        <w:rPr>
          <w:lang w:val="es-ES_tradnl"/>
        </w:rPr>
      </w:pPr>
      <w:r>
        <w:rPr>
          <w:lang w:val="es-ES_tradn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0" w:name="Text62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30"/>
    </w:p>
    <w:p w14:paraId="499885A1" w14:textId="77777777" w:rsidR="005B3EE7" w:rsidRDefault="005B3EE7" w:rsidP="005B3EE7">
      <w:pPr>
        <w:rPr>
          <w:lang w:val="es-ES_tradnl"/>
        </w:rPr>
      </w:pPr>
    </w:p>
    <w:p w14:paraId="2A86C8C3" w14:textId="28094DF9" w:rsidR="005B3EE7" w:rsidRPr="005B3EE7" w:rsidRDefault="00453E10" w:rsidP="005B3EE7">
      <w:pPr>
        <w:rPr>
          <w:lang w:val="es-ES_tradnl"/>
        </w:rPr>
      </w:pPr>
      <w:r>
        <w:rPr>
          <w:lang w:val="es-ES_tradnl"/>
        </w:rPr>
        <w:t xml:space="preserve">23) </w:t>
      </w:r>
      <w:r w:rsidR="005B3EE7" w:rsidRPr="005B3EE7">
        <w:rPr>
          <w:lang w:val="es-ES_tradnl"/>
        </w:rPr>
        <w:t xml:space="preserve">De acuerdo con Col 1:22, hemos sido presentados </w:t>
      </w:r>
      <w:r w:rsidR="00E3379B">
        <w:rPr>
          <w:lang w:val="es-ES_tradn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1" w:name="Text63"/>
      <w:r w:rsidR="00E3379B">
        <w:rPr>
          <w:lang w:val="es-ES_tradnl"/>
        </w:rPr>
        <w:instrText xml:space="preserve"> FORMTEXT </w:instrText>
      </w:r>
      <w:r w:rsidR="00E3379B">
        <w:rPr>
          <w:lang w:val="es-ES_tradnl"/>
        </w:rPr>
      </w:r>
      <w:r w:rsidR="00E3379B">
        <w:rPr>
          <w:lang w:val="es-ES_tradnl"/>
        </w:rPr>
        <w:fldChar w:fldCharType="separate"/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lang w:val="es-ES_tradnl"/>
        </w:rPr>
        <w:fldChar w:fldCharType="end"/>
      </w:r>
      <w:bookmarkEnd w:id="31"/>
      <w:r w:rsidR="005B3EE7" w:rsidRPr="005B3EE7">
        <w:rPr>
          <w:lang w:val="es-ES_tradnl"/>
        </w:rPr>
        <w:t>,</w:t>
      </w:r>
      <w:r w:rsidR="00E3379B">
        <w:rPr>
          <w:lang w:val="es-ES_tradnl"/>
        </w:rPr>
        <w:t xml:space="preserve"> </w:t>
      </w:r>
      <w:r w:rsidR="00E3379B">
        <w:rPr>
          <w:lang w:val="es-ES_tradn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2" w:name="Text64"/>
      <w:r w:rsidR="00E3379B">
        <w:rPr>
          <w:lang w:val="es-ES_tradnl"/>
        </w:rPr>
        <w:instrText xml:space="preserve"> FORMTEXT </w:instrText>
      </w:r>
      <w:r w:rsidR="00E3379B">
        <w:rPr>
          <w:lang w:val="es-ES_tradnl"/>
        </w:rPr>
      </w:r>
      <w:r w:rsidR="00E3379B">
        <w:rPr>
          <w:lang w:val="es-ES_tradnl"/>
        </w:rPr>
        <w:fldChar w:fldCharType="separate"/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lang w:val="es-ES_tradnl"/>
        </w:rPr>
        <w:fldChar w:fldCharType="end"/>
      </w:r>
      <w:bookmarkEnd w:id="32"/>
      <w:r w:rsidR="005B3EE7" w:rsidRPr="005B3EE7">
        <w:rPr>
          <w:lang w:val="es-ES_tradnl"/>
        </w:rPr>
        <w:t xml:space="preserve"> y</w:t>
      </w:r>
      <w:r w:rsidR="00E3379B">
        <w:rPr>
          <w:lang w:val="es-ES_tradn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3" w:name="Text65"/>
      <w:r w:rsidR="00E3379B">
        <w:rPr>
          <w:lang w:val="es-ES_tradnl"/>
        </w:rPr>
        <w:instrText xml:space="preserve"> FORMTEXT </w:instrText>
      </w:r>
      <w:r w:rsidR="00E3379B">
        <w:rPr>
          <w:lang w:val="es-ES_tradnl"/>
        </w:rPr>
      </w:r>
      <w:r w:rsidR="00E3379B">
        <w:rPr>
          <w:lang w:val="es-ES_tradnl"/>
        </w:rPr>
        <w:fldChar w:fldCharType="separate"/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noProof/>
          <w:lang w:val="es-ES_tradnl"/>
        </w:rPr>
        <w:t> </w:t>
      </w:r>
      <w:r w:rsidR="00E3379B">
        <w:rPr>
          <w:lang w:val="es-ES_tradnl"/>
        </w:rPr>
        <w:fldChar w:fldCharType="end"/>
      </w:r>
      <w:bookmarkEnd w:id="33"/>
      <w:r w:rsidR="00DE787D">
        <w:rPr>
          <w:lang w:val="es-ES_tradnl"/>
        </w:rPr>
        <w:t>.</w:t>
      </w:r>
      <w:r w:rsidR="009572E8">
        <w:rPr>
          <w:lang w:val="es-ES_tradnl"/>
        </w:rPr>
        <w:t xml:space="preserve"> </w:t>
      </w:r>
      <w:r w:rsidR="009572E8" w:rsidRPr="009572E8">
        <w:rPr>
          <w:b/>
          <w:lang w:val="es-ES_tradnl"/>
        </w:rPr>
        <w:t>(</w:t>
      </w:r>
      <w:r w:rsidR="009572E8">
        <w:rPr>
          <w:b/>
          <w:lang w:val="es-ES_tradnl"/>
        </w:rPr>
        <w:t>12</w:t>
      </w:r>
      <w:r w:rsidR="009572E8" w:rsidRPr="009572E8">
        <w:rPr>
          <w:b/>
          <w:lang w:val="es-ES_tradnl"/>
        </w:rPr>
        <w:t xml:space="preserve"> puntos)</w:t>
      </w:r>
    </w:p>
    <w:p w14:paraId="66B5125F" w14:textId="77777777" w:rsidR="00A72C32" w:rsidRDefault="00A72C32">
      <w:pPr>
        <w:rPr>
          <w:lang w:val="es-ES_tradnl"/>
        </w:rPr>
      </w:pPr>
    </w:p>
    <w:p w14:paraId="09518E06" w14:textId="77777777" w:rsidR="005A3DCA" w:rsidRDefault="005A3DCA">
      <w:pPr>
        <w:rPr>
          <w:lang w:val="es-ES_tradnl"/>
        </w:rPr>
      </w:pPr>
    </w:p>
    <w:p w14:paraId="18C22458" w14:textId="24639802" w:rsidR="005A3DCA" w:rsidRPr="006A7D78" w:rsidRDefault="005B3EE7">
      <w:pPr>
        <w:rPr>
          <w:b/>
          <w:lang w:val="es-ES_tradnl"/>
        </w:rPr>
      </w:pPr>
      <w:r w:rsidRPr="006A7D78">
        <w:rPr>
          <w:b/>
          <w:lang w:val="es-ES_tradnl"/>
        </w:rPr>
        <w:t>PUNTOS EXTRAS</w:t>
      </w:r>
      <w:r w:rsidR="006A7D78" w:rsidRPr="006A7D78">
        <w:rPr>
          <w:b/>
          <w:lang w:val="es-ES_tradnl"/>
        </w:rPr>
        <w:t xml:space="preserve"> (</w:t>
      </w:r>
      <w:r w:rsidR="00C43B0B">
        <w:rPr>
          <w:b/>
          <w:lang w:val="es-ES_tradnl"/>
        </w:rPr>
        <w:t>2</w:t>
      </w:r>
      <w:r w:rsidR="006A7D78" w:rsidRPr="006A7D78">
        <w:rPr>
          <w:b/>
          <w:lang w:val="es-ES_tradnl"/>
        </w:rPr>
        <w:t xml:space="preserve"> puntos posibles)</w:t>
      </w:r>
      <w:r w:rsidRPr="006A7D78">
        <w:rPr>
          <w:b/>
          <w:lang w:val="es-ES_tradnl"/>
        </w:rPr>
        <w:t>:</w:t>
      </w:r>
    </w:p>
    <w:p w14:paraId="6C60529D" w14:textId="69A9C9EB" w:rsidR="005B3EE7" w:rsidRDefault="005B3EE7">
      <w:pPr>
        <w:rPr>
          <w:lang w:val="es-ES_tradnl"/>
        </w:rPr>
      </w:pPr>
      <w:r w:rsidRPr="009E787B">
        <w:rPr>
          <w:lang w:val="es-ES_tradnl"/>
        </w:rPr>
        <w:t xml:space="preserve">De memoria escribe </w:t>
      </w:r>
      <w:r w:rsidR="009E787B" w:rsidRPr="009E787B">
        <w:rPr>
          <w:b/>
          <w:lang w:val="es-ES_tradnl"/>
        </w:rPr>
        <w:t>Filipenses 4:4-7</w:t>
      </w:r>
    </w:p>
    <w:p w14:paraId="13206CF6" w14:textId="131784D8" w:rsidR="00D52833" w:rsidRDefault="00D52833">
      <w:pPr>
        <w:rPr>
          <w:lang w:val="es-ES_tradnl"/>
        </w:rPr>
      </w:pPr>
      <w:r>
        <w:rPr>
          <w:lang w:val="es-ES_tradnl"/>
        </w:rPr>
        <w:t>La traducción que estoy citando es :</w:t>
      </w:r>
      <w:r>
        <w:rPr>
          <w:lang w:val="es-ES_tradn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4" w:name="Text69"/>
      <w:r>
        <w:rPr>
          <w:lang w:val="es-ES_tradnl"/>
        </w:rPr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noProof/>
          <w:lang w:val="es-ES_tradnl"/>
        </w:rPr>
        <w:t> </w:t>
      </w:r>
      <w:r>
        <w:rPr>
          <w:lang w:val="es-ES_tradnl"/>
        </w:rPr>
        <w:fldChar w:fldCharType="end"/>
      </w:r>
      <w:bookmarkEnd w:id="34"/>
    </w:p>
    <w:p w14:paraId="6E5D712C" w14:textId="7582156C" w:rsidR="000515E3" w:rsidRDefault="002F1D83">
      <w:pPr>
        <w:rPr>
          <w:lang w:val="es-ES_tradnl"/>
        </w:rPr>
      </w:pPr>
      <w:r>
        <w:rPr>
          <w:lang w:val="es-ES_tradnl"/>
        </w:rPr>
        <w:t xml:space="preserve">El versículos: </w:t>
      </w:r>
      <w:r w:rsidR="00B15793">
        <w:rPr>
          <w:lang w:val="es-ES_tradn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5" w:name="Text67"/>
      <w:r w:rsidR="00B15793">
        <w:rPr>
          <w:lang w:val="es-ES_tradnl"/>
        </w:rPr>
        <w:instrText xml:space="preserve"> FORMTEXT </w:instrText>
      </w:r>
      <w:r w:rsidR="00B15793">
        <w:rPr>
          <w:lang w:val="es-ES_tradnl"/>
        </w:rPr>
      </w:r>
      <w:r w:rsidR="00B15793">
        <w:rPr>
          <w:lang w:val="es-ES_tradnl"/>
        </w:rPr>
        <w:fldChar w:fldCharType="separate"/>
      </w:r>
      <w:r w:rsidR="00B15793">
        <w:rPr>
          <w:noProof/>
          <w:lang w:val="es-ES_tradnl"/>
        </w:rPr>
        <w:t> </w:t>
      </w:r>
      <w:r w:rsidR="00B15793">
        <w:rPr>
          <w:noProof/>
          <w:lang w:val="es-ES_tradnl"/>
        </w:rPr>
        <w:t> </w:t>
      </w:r>
      <w:r w:rsidR="00B15793">
        <w:rPr>
          <w:noProof/>
          <w:lang w:val="es-ES_tradnl"/>
        </w:rPr>
        <w:t> </w:t>
      </w:r>
      <w:r w:rsidR="00B15793">
        <w:rPr>
          <w:noProof/>
          <w:lang w:val="es-ES_tradnl"/>
        </w:rPr>
        <w:t> </w:t>
      </w:r>
      <w:r w:rsidR="00B15793">
        <w:rPr>
          <w:noProof/>
          <w:lang w:val="es-ES_tradnl"/>
        </w:rPr>
        <w:t> </w:t>
      </w:r>
      <w:r w:rsidR="00B15793">
        <w:rPr>
          <w:lang w:val="es-ES_tradnl"/>
        </w:rPr>
        <w:fldChar w:fldCharType="end"/>
      </w:r>
      <w:bookmarkEnd w:id="35"/>
    </w:p>
    <w:p w14:paraId="1A2D31DF" w14:textId="03395CCA" w:rsidR="0003295D" w:rsidRDefault="0003295D">
      <w:pPr>
        <w:rPr>
          <w:lang w:val="es-ES_tradnl"/>
        </w:rPr>
      </w:pPr>
      <w:r>
        <w:rPr>
          <w:lang w:val="es-ES_tradnl"/>
        </w:rPr>
        <w:br/>
      </w:r>
    </w:p>
    <w:p w14:paraId="44F6052F" w14:textId="4955D767" w:rsidR="000A21E0" w:rsidRPr="0003295D" w:rsidRDefault="000A21E0" w:rsidP="0003295D">
      <w:pPr>
        <w:rPr>
          <w:lang w:val="es-ES_tradnl"/>
        </w:rPr>
      </w:pPr>
    </w:p>
    <w:sectPr w:rsidR="000A21E0" w:rsidRPr="0003295D" w:rsidSect="00A60C3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562"/>
    <w:multiLevelType w:val="hybridMultilevel"/>
    <w:tmpl w:val="9F4CB37C"/>
    <w:lvl w:ilvl="0" w:tplc="2E8889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35E3"/>
    <w:multiLevelType w:val="hybridMultilevel"/>
    <w:tmpl w:val="E272BD1C"/>
    <w:lvl w:ilvl="0" w:tplc="2E8889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7C3F"/>
    <w:multiLevelType w:val="hybridMultilevel"/>
    <w:tmpl w:val="8E2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610EB"/>
    <w:multiLevelType w:val="hybridMultilevel"/>
    <w:tmpl w:val="653E624E"/>
    <w:lvl w:ilvl="0" w:tplc="2E8889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0AB9"/>
    <w:multiLevelType w:val="hybridMultilevel"/>
    <w:tmpl w:val="10FE54BA"/>
    <w:lvl w:ilvl="0" w:tplc="2E8889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262B0"/>
    <w:multiLevelType w:val="hybridMultilevel"/>
    <w:tmpl w:val="917C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01367"/>
    <w:multiLevelType w:val="hybridMultilevel"/>
    <w:tmpl w:val="257C848A"/>
    <w:lvl w:ilvl="0" w:tplc="2E8889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D2EFE"/>
    <w:multiLevelType w:val="hybridMultilevel"/>
    <w:tmpl w:val="2760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06529"/>
    <w:multiLevelType w:val="hybridMultilevel"/>
    <w:tmpl w:val="38767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00C28"/>
    <w:multiLevelType w:val="hybridMultilevel"/>
    <w:tmpl w:val="296C6CF2"/>
    <w:lvl w:ilvl="0" w:tplc="2E8889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10C6C"/>
    <w:multiLevelType w:val="hybridMultilevel"/>
    <w:tmpl w:val="9F3EB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755B0"/>
    <w:multiLevelType w:val="hybridMultilevel"/>
    <w:tmpl w:val="2AD2F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917DA"/>
    <w:multiLevelType w:val="hybridMultilevel"/>
    <w:tmpl w:val="8144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877F7"/>
    <w:multiLevelType w:val="hybridMultilevel"/>
    <w:tmpl w:val="38884074"/>
    <w:lvl w:ilvl="0" w:tplc="2E8889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E3"/>
    <w:rsid w:val="0003295D"/>
    <w:rsid w:val="000515E3"/>
    <w:rsid w:val="00053177"/>
    <w:rsid w:val="000A214B"/>
    <w:rsid w:val="000A21E0"/>
    <w:rsid w:val="000A2DBD"/>
    <w:rsid w:val="000B7DA5"/>
    <w:rsid w:val="000D131B"/>
    <w:rsid w:val="000F6E48"/>
    <w:rsid w:val="00112EAD"/>
    <w:rsid w:val="00144144"/>
    <w:rsid w:val="00166839"/>
    <w:rsid w:val="001C1217"/>
    <w:rsid w:val="001C7E8D"/>
    <w:rsid w:val="00211506"/>
    <w:rsid w:val="00260AE7"/>
    <w:rsid w:val="002910D5"/>
    <w:rsid w:val="002F1D83"/>
    <w:rsid w:val="00342859"/>
    <w:rsid w:val="003550D8"/>
    <w:rsid w:val="003621B1"/>
    <w:rsid w:val="00386EF3"/>
    <w:rsid w:val="00441D00"/>
    <w:rsid w:val="004439C0"/>
    <w:rsid w:val="004539B4"/>
    <w:rsid w:val="00453E10"/>
    <w:rsid w:val="004E4FEC"/>
    <w:rsid w:val="00500DC3"/>
    <w:rsid w:val="00510362"/>
    <w:rsid w:val="0057377D"/>
    <w:rsid w:val="00575312"/>
    <w:rsid w:val="005A3DCA"/>
    <w:rsid w:val="005B3EE7"/>
    <w:rsid w:val="005C7BC1"/>
    <w:rsid w:val="005F6BD9"/>
    <w:rsid w:val="006104A7"/>
    <w:rsid w:val="006123DF"/>
    <w:rsid w:val="00664E1F"/>
    <w:rsid w:val="006679AC"/>
    <w:rsid w:val="006A4C63"/>
    <w:rsid w:val="006A7D78"/>
    <w:rsid w:val="006F6452"/>
    <w:rsid w:val="00712671"/>
    <w:rsid w:val="00726919"/>
    <w:rsid w:val="00742D0E"/>
    <w:rsid w:val="00790F95"/>
    <w:rsid w:val="007C2143"/>
    <w:rsid w:val="0081053A"/>
    <w:rsid w:val="0086630F"/>
    <w:rsid w:val="00877026"/>
    <w:rsid w:val="0089004B"/>
    <w:rsid w:val="008A4F1A"/>
    <w:rsid w:val="008D3987"/>
    <w:rsid w:val="008F6160"/>
    <w:rsid w:val="00951B4B"/>
    <w:rsid w:val="009572E8"/>
    <w:rsid w:val="009D7387"/>
    <w:rsid w:val="009E787B"/>
    <w:rsid w:val="00A16439"/>
    <w:rsid w:val="00A3427C"/>
    <w:rsid w:val="00A45C02"/>
    <w:rsid w:val="00A60C3D"/>
    <w:rsid w:val="00A72C32"/>
    <w:rsid w:val="00AA0A10"/>
    <w:rsid w:val="00AA62F4"/>
    <w:rsid w:val="00AD606B"/>
    <w:rsid w:val="00AF0450"/>
    <w:rsid w:val="00B115DD"/>
    <w:rsid w:val="00B12F80"/>
    <w:rsid w:val="00B15793"/>
    <w:rsid w:val="00B372A4"/>
    <w:rsid w:val="00B524CA"/>
    <w:rsid w:val="00B62C8D"/>
    <w:rsid w:val="00C20708"/>
    <w:rsid w:val="00C43B0B"/>
    <w:rsid w:val="00C6555D"/>
    <w:rsid w:val="00CC1D90"/>
    <w:rsid w:val="00CF3549"/>
    <w:rsid w:val="00CF6F36"/>
    <w:rsid w:val="00D2242C"/>
    <w:rsid w:val="00D40953"/>
    <w:rsid w:val="00D52833"/>
    <w:rsid w:val="00D60E66"/>
    <w:rsid w:val="00D9512D"/>
    <w:rsid w:val="00DE5EEB"/>
    <w:rsid w:val="00DE787D"/>
    <w:rsid w:val="00DF581D"/>
    <w:rsid w:val="00E00C06"/>
    <w:rsid w:val="00E13C3F"/>
    <w:rsid w:val="00E3379B"/>
    <w:rsid w:val="00E46D64"/>
    <w:rsid w:val="00EA3E86"/>
    <w:rsid w:val="00EC26FB"/>
    <w:rsid w:val="00EE19D2"/>
    <w:rsid w:val="00F012DC"/>
    <w:rsid w:val="00F04C6E"/>
    <w:rsid w:val="00F60130"/>
    <w:rsid w:val="00F60A0C"/>
    <w:rsid w:val="00F7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D71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71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es-U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71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615</Words>
  <Characters>3507</Characters>
  <Application>Microsoft Macintosh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19</cp:revision>
  <dcterms:created xsi:type="dcterms:W3CDTF">2017-09-28T17:42:00Z</dcterms:created>
  <dcterms:modified xsi:type="dcterms:W3CDTF">2017-10-06T13:31:00Z</dcterms:modified>
</cp:coreProperties>
</file>